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55" w:rsidRPr="00E04234" w:rsidRDefault="00710CDF" w:rsidP="00E04234">
      <w:pPr>
        <w:pStyle w:val="BodyText"/>
        <w:ind w:right="-1440"/>
        <w:rPr>
          <w:color w:val="auto"/>
          <w:sz w:val="72"/>
        </w:rPr>
      </w:pPr>
      <w:r>
        <w:rPr>
          <w:noProof/>
          <w:color w:val="auto"/>
          <w:sz w:val="20"/>
        </w:rPr>
        <w:drawing>
          <wp:anchor distT="0" distB="0" distL="114300" distR="114300" simplePos="0" relativeHeight="251679232" behindDoc="1" locked="0" layoutInCell="1" allowOverlap="1" wp14:anchorId="1065CB89" wp14:editId="2C3E10CD">
            <wp:simplePos x="0" y="0"/>
            <wp:positionH relativeFrom="column">
              <wp:posOffset>2219325</wp:posOffset>
            </wp:positionH>
            <wp:positionV relativeFrom="paragraph">
              <wp:posOffset>-904240</wp:posOffset>
            </wp:positionV>
            <wp:extent cx="1571625" cy="1012474"/>
            <wp:effectExtent l="0" t="0" r="0" b="0"/>
            <wp:wrapNone/>
            <wp:docPr id="1" name="Picture 1" descr="C:\Documents and Settings\e200300431\Local Settings\Temporary Internet Files\Content.IE5\JSYA1VLK\MP9004464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200300431\Local Settings\Temporary Internet Files\Content.IE5\JSYA1VLK\MP90044641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1012474"/>
                    </a:xfrm>
                    <a:prstGeom prst="rect">
                      <a:avLst/>
                    </a:prstGeom>
                    <a:noFill/>
                    <a:ln>
                      <a:noFill/>
                    </a:ln>
                  </pic:spPr>
                </pic:pic>
              </a:graphicData>
            </a:graphic>
            <wp14:sizeRelH relativeFrom="page">
              <wp14:pctWidth>0</wp14:pctWidth>
            </wp14:sizeRelH>
            <wp14:sizeRelV relativeFrom="page">
              <wp14:pctHeight>0</wp14:pctHeight>
            </wp14:sizeRelV>
          </wp:anchor>
        </w:drawing>
      </w:r>
      <w:r w:rsidR="006375C6">
        <w:rPr>
          <w:noProof/>
          <w:color w:val="auto"/>
          <w:sz w:val="20"/>
        </w:rPr>
        <w:drawing>
          <wp:anchor distT="0" distB="0" distL="114300" distR="114300" simplePos="0" relativeHeight="251670016" behindDoc="0" locked="0" layoutInCell="1" allowOverlap="1" wp14:anchorId="4D3F9B4C" wp14:editId="1C35919F">
            <wp:simplePos x="0" y="0"/>
            <wp:positionH relativeFrom="column">
              <wp:posOffset>6019800</wp:posOffset>
            </wp:positionH>
            <wp:positionV relativeFrom="paragraph">
              <wp:posOffset>581025</wp:posOffset>
            </wp:positionV>
            <wp:extent cx="495300" cy="485775"/>
            <wp:effectExtent l="19050" t="0" r="0" b="0"/>
            <wp:wrapNone/>
            <wp:docPr id="27" name="Picture 15" descr="C:\Documents and Settings\e200300431\Local Settings\Temporary Internet Files\Content.IE5\8O5L3H5I\MC9002371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e200300431\Local Settings\Temporary Internet Files\Content.IE5\8O5L3H5I\MC900237191[1].wmf"/>
                    <pic:cNvPicPr>
                      <a:picLocks noChangeAspect="1" noChangeArrowheads="1"/>
                    </pic:cNvPicPr>
                  </pic:nvPicPr>
                  <pic:blipFill>
                    <a:blip r:embed="rId9"/>
                    <a:srcRect/>
                    <a:stretch>
                      <a:fillRect/>
                    </a:stretch>
                  </pic:blipFill>
                  <pic:spPr bwMode="auto">
                    <a:xfrm>
                      <a:off x="0" y="0"/>
                      <a:ext cx="495300" cy="485775"/>
                    </a:xfrm>
                    <a:prstGeom prst="rect">
                      <a:avLst/>
                    </a:prstGeom>
                    <a:noFill/>
                    <a:ln w="9525">
                      <a:noFill/>
                      <a:miter lim="800000"/>
                      <a:headEnd/>
                      <a:tailEnd/>
                    </a:ln>
                  </pic:spPr>
                </pic:pic>
              </a:graphicData>
            </a:graphic>
          </wp:anchor>
        </w:drawing>
      </w:r>
      <w:r w:rsidR="00A672A0">
        <w:rPr>
          <w:noProof/>
          <w:color w:val="auto"/>
          <w:sz w:val="20"/>
        </w:rPr>
        <mc:AlternateContent>
          <mc:Choice Requires="wps">
            <w:drawing>
              <wp:anchor distT="0" distB="0" distL="114300" distR="114300" simplePos="0" relativeHeight="251649536" behindDoc="0" locked="0" layoutInCell="1" allowOverlap="1" wp14:anchorId="4E204086" wp14:editId="4658449F">
                <wp:simplePos x="0" y="0"/>
                <wp:positionH relativeFrom="column">
                  <wp:posOffset>-914400</wp:posOffset>
                </wp:positionH>
                <wp:positionV relativeFrom="paragraph">
                  <wp:posOffset>114300</wp:posOffset>
                </wp:positionV>
                <wp:extent cx="7886700" cy="0"/>
                <wp:effectExtent l="9525" t="9525" r="9525" b="952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5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E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"/>
            </w:pict>
          </mc:Fallback>
        </mc:AlternateContent>
      </w:r>
      <w:r w:rsidR="00001FF5">
        <w:rPr>
          <w:color w:val="auto"/>
          <w:sz w:val="72"/>
        </w:rPr>
        <w:t>Mrs. Black’s Campfire News</w:t>
      </w:r>
    </w:p>
    <w:p w:rsidR="00AF4755" w:rsidRPr="00E04234" w:rsidRDefault="00F263AC">
      <w:pPr>
        <w:ind w:right="-1620"/>
        <w:jc w:val="both"/>
        <w:rPr>
          <w:rFonts w:ascii="Comic Sans MS" w:hAnsi="Comic Sans MS"/>
          <w:sz w:val="32"/>
          <w:szCs w:val="32"/>
        </w:rPr>
      </w:pPr>
      <w:r>
        <w:rPr>
          <w:noProof/>
          <w:sz w:val="20"/>
        </w:rPr>
        <mc:AlternateContent>
          <mc:Choice Requires="wps">
            <w:drawing>
              <wp:anchor distT="0" distB="0" distL="114300" distR="114300" simplePos="0" relativeHeight="251657728" behindDoc="0" locked="0" layoutInCell="1" allowOverlap="1" wp14:anchorId="5E31C485" wp14:editId="364D13E9">
                <wp:simplePos x="0" y="0"/>
                <wp:positionH relativeFrom="column">
                  <wp:posOffset>4048125</wp:posOffset>
                </wp:positionH>
                <wp:positionV relativeFrom="paragraph">
                  <wp:posOffset>277495</wp:posOffset>
                </wp:positionV>
                <wp:extent cx="2181225" cy="4010025"/>
                <wp:effectExtent l="0" t="0" r="28575" b="2857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010025"/>
                        </a:xfrm>
                        <a:prstGeom prst="rect">
                          <a:avLst/>
                        </a:prstGeom>
                        <a:solidFill>
                          <a:srgbClr val="FFFFFF"/>
                        </a:solidFill>
                        <a:ln w="9525">
                          <a:solidFill>
                            <a:srgbClr val="000000"/>
                          </a:solidFill>
                          <a:miter lim="800000"/>
                          <a:headEnd/>
                          <a:tailEnd/>
                        </a:ln>
                      </wps:spPr>
                      <wps:txbx>
                        <w:txbxContent>
                          <w:p w:rsidR="00DB422B" w:rsidRPr="00E106B5" w:rsidRDefault="00DB422B" w:rsidP="006B2C7A">
                            <w:pPr>
                              <w:rPr>
                                <w:rFonts w:ascii="Comic Sans MS" w:hAnsi="Comic Sans MS"/>
                                <w:sz w:val="32"/>
                                <w:szCs w:val="32"/>
                              </w:rPr>
                            </w:pPr>
                            <w:r>
                              <w:rPr>
                                <w:rFonts w:ascii="Comic Sans MS" w:hAnsi="Comic Sans MS"/>
                                <w:sz w:val="32"/>
                                <w:szCs w:val="32"/>
                              </w:rPr>
                              <w:t>Mark Your Calendar</w:t>
                            </w:r>
                          </w:p>
                          <w:p w:rsidR="00DB422B" w:rsidRDefault="00DB422B" w:rsidP="00A64D54">
                            <w:pPr>
                              <w:rPr>
                                <w:rFonts w:ascii="Comic Sans MS" w:hAnsi="Comic Sans MS"/>
                                <w:sz w:val="22"/>
                                <w:szCs w:val="22"/>
                              </w:rPr>
                            </w:pPr>
                          </w:p>
                          <w:p w:rsidR="00DB422B" w:rsidRDefault="00252E42" w:rsidP="00A64D54">
                            <w:pPr>
                              <w:rPr>
                                <w:rFonts w:ascii="Comic Sans MS" w:hAnsi="Comic Sans MS"/>
                                <w:sz w:val="21"/>
                                <w:szCs w:val="21"/>
                              </w:rPr>
                            </w:pPr>
                            <w:r>
                              <w:rPr>
                                <w:rFonts w:ascii="Comic Sans MS" w:hAnsi="Comic Sans MS"/>
                                <w:sz w:val="21"/>
                                <w:szCs w:val="21"/>
                              </w:rPr>
                              <w:t>11/25-11/29</w:t>
                            </w:r>
                            <w:r w:rsidR="00DB422B">
                              <w:rPr>
                                <w:rFonts w:ascii="Comic Sans MS" w:hAnsi="Comic Sans MS"/>
                                <w:sz w:val="21"/>
                                <w:szCs w:val="21"/>
                              </w:rPr>
                              <w:t>-Thanksgiving break</w:t>
                            </w:r>
                          </w:p>
                          <w:p w:rsidR="00DB422B" w:rsidRDefault="00252E42" w:rsidP="00A64D54">
                            <w:pPr>
                              <w:rPr>
                                <w:rFonts w:ascii="Comic Sans MS" w:hAnsi="Comic Sans MS"/>
                                <w:sz w:val="21"/>
                                <w:szCs w:val="21"/>
                              </w:rPr>
                            </w:pPr>
                            <w:r>
                              <w:rPr>
                                <w:rFonts w:ascii="Comic Sans MS" w:hAnsi="Comic Sans MS"/>
                                <w:sz w:val="21"/>
                                <w:szCs w:val="21"/>
                              </w:rPr>
                              <w:t>11/28</w:t>
                            </w:r>
                            <w:r w:rsidR="00DB422B">
                              <w:rPr>
                                <w:rFonts w:ascii="Comic Sans MS" w:hAnsi="Comic Sans MS"/>
                                <w:sz w:val="21"/>
                                <w:szCs w:val="21"/>
                              </w:rPr>
                              <w:t>-Thanksgiving Day</w:t>
                            </w:r>
                          </w:p>
                          <w:p w:rsidR="00E7096F" w:rsidRDefault="00001FF5" w:rsidP="00A64D54">
                            <w:pPr>
                              <w:rPr>
                                <w:rFonts w:ascii="Comic Sans MS" w:hAnsi="Comic Sans MS"/>
                                <w:sz w:val="21"/>
                                <w:szCs w:val="21"/>
                              </w:rPr>
                            </w:pPr>
                            <w:r>
                              <w:rPr>
                                <w:rFonts w:ascii="Comic Sans MS" w:hAnsi="Comic Sans MS"/>
                                <w:sz w:val="21"/>
                                <w:szCs w:val="21"/>
                              </w:rPr>
                              <w:t>11/20- Feat Day for us!!!</w:t>
                            </w:r>
                          </w:p>
                          <w:p w:rsidR="00E7096F" w:rsidRDefault="00E7096F" w:rsidP="00A64D54">
                            <w:pPr>
                              <w:rPr>
                                <w:rFonts w:ascii="Comic Sans MS" w:hAnsi="Comic Sans MS"/>
                                <w:sz w:val="21"/>
                                <w:szCs w:val="21"/>
                              </w:rPr>
                            </w:pPr>
                            <w:r>
                              <w:rPr>
                                <w:rFonts w:ascii="Comic Sans MS" w:hAnsi="Comic Sans MS"/>
                                <w:sz w:val="21"/>
                                <w:szCs w:val="21"/>
                              </w:rPr>
                              <w:t>12:00  Holiday Play</w:t>
                            </w:r>
                          </w:p>
                          <w:p w:rsidR="00252E42" w:rsidRDefault="00E7096F" w:rsidP="00A64D54">
                            <w:pPr>
                              <w:rPr>
                                <w:rFonts w:ascii="Comic Sans MS" w:hAnsi="Comic Sans MS"/>
                                <w:sz w:val="21"/>
                                <w:szCs w:val="21"/>
                              </w:rPr>
                            </w:pPr>
                            <w:r>
                              <w:rPr>
                                <w:rFonts w:ascii="Comic Sans MS" w:hAnsi="Comic Sans MS"/>
                                <w:sz w:val="21"/>
                                <w:szCs w:val="21"/>
                              </w:rPr>
                              <w:t xml:space="preserve">12:30  </w:t>
                            </w:r>
                            <w:r w:rsidR="00252E42">
                              <w:rPr>
                                <w:rFonts w:ascii="Comic Sans MS" w:hAnsi="Comic Sans MS"/>
                                <w:sz w:val="21"/>
                                <w:szCs w:val="21"/>
                              </w:rPr>
                              <w:t>Holiday Luncheon</w:t>
                            </w:r>
                          </w:p>
                          <w:p w:rsidR="00252E42" w:rsidRDefault="00001FF5" w:rsidP="00001FF5">
                            <w:pPr>
                              <w:jc w:val="center"/>
                              <w:rPr>
                                <w:rFonts w:ascii="Comic Sans MS" w:hAnsi="Comic Sans MS"/>
                                <w:sz w:val="21"/>
                                <w:szCs w:val="21"/>
                              </w:rPr>
                            </w:pPr>
                            <w:r>
                              <w:rPr>
                                <w:rFonts w:ascii="Comic Sans MS" w:hAnsi="Comic Sans MS"/>
                                <w:noProof/>
                                <w:sz w:val="21"/>
                                <w:szCs w:val="21"/>
                              </w:rPr>
                              <w:drawing>
                                <wp:inline distT="0" distB="0" distL="0" distR="0" wp14:anchorId="614C2E72" wp14:editId="429EB0F1">
                                  <wp:extent cx="800100" cy="712816"/>
                                  <wp:effectExtent l="0" t="0" r="0" b="0"/>
                                  <wp:docPr id="4" name="Picture 4" descr="C:\Documents and Settings\e200300431\Local Settings\Temporary Internet Files\Content.IE5\AFRBELDX\MC900151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300431\Local Settings\Temporary Internet Files\Content.IE5\AFRBELDX\MC900151715[1].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4809" cy="717011"/>
                                          </a:xfrm>
                                          <a:prstGeom prst="rect">
                                            <a:avLst/>
                                          </a:prstGeom>
                                          <a:noFill/>
                                          <a:ln>
                                            <a:noFill/>
                                          </a:ln>
                                        </pic:spPr>
                                      </pic:pic>
                                    </a:graphicData>
                                  </a:graphic>
                                </wp:inline>
                              </w:drawing>
                            </w:r>
                          </w:p>
                          <w:p w:rsidR="00252E42" w:rsidRDefault="00252E42" w:rsidP="00A64D54">
                            <w:pPr>
                              <w:rPr>
                                <w:rFonts w:ascii="Comic Sans MS" w:hAnsi="Comic Sans MS"/>
                                <w:sz w:val="21"/>
                                <w:szCs w:val="21"/>
                              </w:rPr>
                            </w:pPr>
                          </w:p>
                          <w:p w:rsidR="00DB422B" w:rsidRDefault="00DB422B" w:rsidP="00A64D54">
                            <w:pPr>
                              <w:rPr>
                                <w:rFonts w:ascii="Comic Sans MS" w:hAnsi="Comic Sans MS"/>
                                <w:sz w:val="21"/>
                                <w:szCs w:val="21"/>
                              </w:rPr>
                            </w:pPr>
                            <w:r>
                              <w:rPr>
                                <w:rFonts w:ascii="Comic Sans MS" w:hAnsi="Comic Sans MS"/>
                                <w:sz w:val="21"/>
                                <w:szCs w:val="21"/>
                              </w:rPr>
                              <w:t xml:space="preserve">            </w:t>
                            </w:r>
                            <w:r w:rsidRPr="003B6A8B">
                              <w:rPr>
                                <w:rFonts w:ascii="Comic Sans MS" w:hAnsi="Comic Sans MS"/>
                                <w:sz w:val="21"/>
                                <w:szCs w:val="21"/>
                              </w:rPr>
                              <w:t xml:space="preserve">*Check out </w:t>
                            </w:r>
                            <w:hyperlink r:id="rId11" w:history="1">
                              <w:r w:rsidRPr="003B6A8B">
                                <w:rPr>
                                  <w:rStyle w:val="Hyperlink"/>
                                  <w:rFonts w:ascii="Comic Sans MS" w:hAnsi="Comic Sans MS"/>
                                  <w:sz w:val="21"/>
                                  <w:szCs w:val="21"/>
                                </w:rPr>
                                <w:t>www.starlingpta.org</w:t>
                              </w:r>
                            </w:hyperlink>
                            <w:r w:rsidRPr="003B6A8B">
                              <w:rPr>
                                <w:rFonts w:ascii="Comic Sans MS" w:hAnsi="Comic Sans MS"/>
                                <w:sz w:val="21"/>
                                <w:szCs w:val="21"/>
                              </w:rPr>
                              <w:t xml:space="preserve"> for more information</w:t>
                            </w:r>
                          </w:p>
                          <w:p w:rsidR="00001FF5" w:rsidRDefault="00001FF5" w:rsidP="00A64D54">
                            <w:pPr>
                              <w:rPr>
                                <w:rFonts w:ascii="Comic Sans MS" w:hAnsi="Comic Sans MS"/>
                                <w:sz w:val="21"/>
                                <w:szCs w:val="21"/>
                              </w:rPr>
                            </w:pPr>
                          </w:p>
                          <w:p w:rsidR="00001FF5" w:rsidRPr="00001FF5" w:rsidRDefault="00001FF5" w:rsidP="00A64D54">
                            <w:pPr>
                              <w:rPr>
                                <w:rFonts w:ascii="Comic Sans MS" w:hAnsi="Comic Sans MS"/>
                                <w:sz w:val="18"/>
                                <w:szCs w:val="18"/>
                              </w:rPr>
                            </w:pPr>
                            <w:r w:rsidRPr="00001FF5">
                              <w:rPr>
                                <w:rFonts w:ascii="Comic Sans MS" w:hAnsi="Comic Sans MS"/>
                                <w:sz w:val="18"/>
                                <w:szCs w:val="18"/>
                              </w:rPr>
                              <w:t>Thanks to all the parent and stude</w:t>
                            </w:r>
                            <w:r>
                              <w:rPr>
                                <w:rFonts w:ascii="Comic Sans MS" w:hAnsi="Comic Sans MS"/>
                                <w:sz w:val="18"/>
                                <w:szCs w:val="18"/>
                              </w:rPr>
                              <w:t xml:space="preserve">nts who sent in snack last week.  Next week: </w:t>
                            </w:r>
                            <w:r w:rsidRPr="00001FF5">
                              <w:rPr>
                                <w:rFonts w:ascii="Comic Sans MS" w:hAnsi="Comic Sans MS"/>
                                <w:b/>
                                <w:sz w:val="18"/>
                                <w:szCs w:val="18"/>
                              </w:rPr>
                              <w:t>M-Jack, T- Gage, W- Seth, Th- Suhana, F- Isaiah</w:t>
                            </w:r>
                          </w:p>
                          <w:p w:rsidR="00DB422B" w:rsidRPr="00147A8A" w:rsidRDefault="00DB422B" w:rsidP="009F71B4">
                            <w:pPr>
                              <w:rPr>
                                <w:rFonts w:ascii="Comic Sans MS" w:hAnsi="Comic Sans MS"/>
                                <w:sz w:val="22"/>
                                <w:szCs w:val="22"/>
                              </w:rPr>
                            </w:pPr>
                          </w:p>
                          <w:p w:rsidR="00DB422B" w:rsidRDefault="00DB422B" w:rsidP="009F71B4">
                            <w:pPr>
                              <w:rPr>
                                <w:rFonts w:ascii="Comic Sans MS" w:hAnsi="Comic Sans MS"/>
                                <w:sz w:val="20"/>
                                <w:szCs w:val="20"/>
                              </w:rPr>
                            </w:pPr>
                          </w:p>
                          <w:p w:rsidR="00DB422B" w:rsidRPr="00147A8A" w:rsidRDefault="00DB422B" w:rsidP="009F71B4">
                            <w:pPr>
                              <w:rPr>
                                <w:rFonts w:ascii="Comic Sans MS" w:hAnsi="Comic Sans MS"/>
                                <w:sz w:val="22"/>
                                <w:szCs w:val="22"/>
                              </w:rPr>
                            </w:pPr>
                          </w:p>
                          <w:p w:rsidR="00DB422B" w:rsidRPr="009F71B4" w:rsidRDefault="00DB422B" w:rsidP="009F71B4">
                            <w:pPr>
                              <w:rPr>
                                <w:rFonts w:ascii="Comic Sans MS" w:hAnsi="Comic Sans MS"/>
                                <w:sz w:val="22"/>
                                <w:szCs w:val="22"/>
                              </w:rPr>
                            </w:pPr>
                          </w:p>
                          <w:p w:rsidR="00DB422B" w:rsidRDefault="00DB422B" w:rsidP="006B2C7A">
                            <w:pPr>
                              <w:rPr>
                                <w:rFonts w:ascii="Comic Sans MS" w:hAnsi="Comic Sans MS"/>
                                <w:sz w:val="22"/>
                                <w:szCs w:val="22"/>
                              </w:rPr>
                            </w:pPr>
                          </w:p>
                          <w:p w:rsidR="00DB422B" w:rsidRPr="00184D05" w:rsidRDefault="00DB422B" w:rsidP="006B2C7A">
                            <w:pPr>
                              <w:rPr>
                                <w:rFonts w:ascii="Comic Sans MS" w:hAnsi="Comic Sans MS"/>
                                <w:sz w:val="22"/>
                                <w:szCs w:val="22"/>
                              </w:rPr>
                            </w:pPr>
                            <w:r>
                              <w:rPr>
                                <w:rFonts w:ascii="Comic Sans MS" w:hAnsi="Comic Sans MS"/>
                                <w:sz w:val="22"/>
                                <w:szCs w:val="22"/>
                              </w:rPr>
                              <w:t xml:space="preserve">             </w:t>
                            </w:r>
                          </w:p>
                          <w:p w:rsidR="00DB422B" w:rsidRDefault="00DB422B" w:rsidP="006B2C7A">
                            <w:pPr>
                              <w:rPr>
                                <w:rFonts w:ascii="Comic Sans MS" w:hAnsi="Comic Sans MS"/>
                                <w:b/>
                                <w:sz w:val="22"/>
                                <w:szCs w:val="22"/>
                              </w:rPr>
                            </w:pPr>
                          </w:p>
                          <w:p w:rsidR="00DB422B" w:rsidRDefault="00DB422B" w:rsidP="009A6425">
                            <w:pPr>
                              <w:rPr>
                                <w:rFonts w:ascii="Comic Sans MS" w:hAnsi="Comic Sans MS"/>
                                <w:noProof/>
                                <w:sz w:val="22"/>
                                <w:szCs w:val="22"/>
                              </w:rPr>
                            </w:pPr>
                            <w:r>
                              <w:rPr>
                                <w:rFonts w:ascii="Comic Sans MS" w:hAnsi="Comic Sans MS"/>
                                <w:noProof/>
                                <w:sz w:val="22"/>
                                <w:szCs w:val="22"/>
                              </w:rPr>
                              <w:t xml:space="preserve">     </w:t>
                            </w:r>
                          </w:p>
                          <w:p w:rsidR="00DB422B" w:rsidRDefault="00DB422B" w:rsidP="009A6425">
                            <w:pPr>
                              <w:rPr>
                                <w:rFonts w:ascii="Comic Sans MS" w:hAnsi="Comic Sans MS"/>
                                <w:noProof/>
                                <w:sz w:val="22"/>
                                <w:szCs w:val="22"/>
                              </w:rPr>
                            </w:pPr>
                          </w:p>
                          <w:p w:rsidR="00DB422B" w:rsidRDefault="00DB422B" w:rsidP="009A6425">
                            <w:pPr>
                              <w:rPr>
                                <w:rFonts w:ascii="Comic Sans MS" w:hAnsi="Comic Sans MS"/>
                                <w:noProof/>
                                <w:sz w:val="22"/>
                                <w:szCs w:val="22"/>
                              </w:rPr>
                            </w:pPr>
                          </w:p>
                          <w:p w:rsidR="00DB422B" w:rsidRDefault="00DB422B" w:rsidP="009A6425">
                            <w:pPr>
                              <w:rPr>
                                <w:rFonts w:ascii="Comic Sans MS" w:hAnsi="Comic Sans MS"/>
                                <w:noProof/>
                                <w:sz w:val="22"/>
                                <w:szCs w:val="22"/>
                              </w:rPr>
                            </w:pPr>
                          </w:p>
                          <w:p w:rsidR="00DB422B" w:rsidRDefault="00DB422B" w:rsidP="009A6425">
                            <w:pPr>
                              <w:rPr>
                                <w:rFonts w:ascii="Comic Sans MS" w:hAnsi="Comic Sans MS"/>
                                <w:noProof/>
                                <w:sz w:val="22"/>
                                <w:szCs w:val="22"/>
                              </w:rPr>
                            </w:pPr>
                          </w:p>
                          <w:p w:rsidR="00DB422B" w:rsidRDefault="00DB422B" w:rsidP="009A6425">
                            <w:pPr>
                              <w:rPr>
                                <w:rFonts w:ascii="Comic Sans MS" w:hAnsi="Comic Sans MS"/>
                                <w:noProof/>
                                <w:sz w:val="22"/>
                                <w:szCs w:val="22"/>
                              </w:rPr>
                            </w:pPr>
                          </w:p>
                          <w:p w:rsidR="00DB422B" w:rsidRDefault="00DB422B" w:rsidP="009A6425">
                            <w:pPr>
                              <w:rPr>
                                <w:rFonts w:ascii="Comic Sans MS" w:hAnsi="Comic Sans MS"/>
                                <w:noProof/>
                                <w:sz w:val="22"/>
                                <w:szCs w:val="22"/>
                              </w:rPr>
                            </w:pPr>
                          </w:p>
                          <w:p w:rsidR="00DB422B" w:rsidRDefault="00DB422B" w:rsidP="009A6425">
                            <w:pPr>
                              <w:rPr>
                                <w:rFonts w:ascii="Comic Sans MS" w:hAnsi="Comic Sans MS"/>
                                <w:noProof/>
                                <w:sz w:val="22"/>
                                <w:szCs w:val="22"/>
                              </w:rPr>
                            </w:pPr>
                          </w:p>
                          <w:p w:rsidR="00DB422B" w:rsidRPr="006B2C7A" w:rsidRDefault="00DB422B" w:rsidP="009A6425">
                            <w:pPr>
                              <w:rPr>
                                <w:rFonts w:ascii="Comic Sans MS" w:hAnsi="Comic Sans MS"/>
                                <w:sz w:val="22"/>
                                <w:szCs w:val="22"/>
                              </w:rPr>
                            </w:pPr>
                            <w:r>
                              <w:rPr>
                                <w:rFonts w:ascii="Comic Sans MS" w:hAnsi="Comic Sans MS"/>
                                <w:noProof/>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318.75pt;margin-top:21.85pt;width:171.75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">
                <v:textbox>
                  <w:txbxContent>
                    <w:p w:rsidR="00DB422B" w:rsidRPr="00E106B5" w:rsidRDefault="00DB422B" w:rsidP="006B2C7A">
                      <w:pPr>
                        <w:rPr>
                          <w:rFonts w:ascii="Comic Sans MS" w:hAnsi="Comic Sans MS"/>
                          <w:sz w:val="32"/>
                          <w:szCs w:val="32"/>
                        </w:rPr>
                      </w:pPr>
                      <w:r>
                        <w:rPr>
                          <w:rFonts w:ascii="Comic Sans MS" w:hAnsi="Comic Sans MS"/>
                          <w:sz w:val="32"/>
                          <w:szCs w:val="32"/>
                        </w:rPr>
                        <w:t>Mark Your Calendar</w:t>
                      </w:r>
                    </w:p>
                    <w:p w:rsidR="00DB422B" w:rsidRDefault="00DB422B" w:rsidP="00A64D54">
                      <w:pPr>
                        <w:rPr>
                          <w:rFonts w:ascii="Comic Sans MS" w:hAnsi="Comic Sans MS"/>
                          <w:sz w:val="22"/>
                          <w:szCs w:val="22"/>
                        </w:rPr>
                      </w:pPr>
                    </w:p>
                    <w:p w:rsidR="00DB422B" w:rsidRDefault="00252E42" w:rsidP="00A64D54">
                      <w:pPr>
                        <w:rPr>
                          <w:rFonts w:ascii="Comic Sans MS" w:hAnsi="Comic Sans MS"/>
                          <w:sz w:val="21"/>
                          <w:szCs w:val="21"/>
                        </w:rPr>
                      </w:pPr>
                      <w:r>
                        <w:rPr>
                          <w:rFonts w:ascii="Comic Sans MS" w:hAnsi="Comic Sans MS"/>
                          <w:sz w:val="21"/>
                          <w:szCs w:val="21"/>
                        </w:rPr>
                        <w:t>11/25-11/29</w:t>
                      </w:r>
                      <w:r w:rsidR="00DB422B">
                        <w:rPr>
                          <w:rFonts w:ascii="Comic Sans MS" w:hAnsi="Comic Sans MS"/>
                          <w:sz w:val="21"/>
                          <w:szCs w:val="21"/>
                        </w:rPr>
                        <w:t>-Thanksgiving break</w:t>
                      </w:r>
                    </w:p>
                    <w:p w:rsidR="00DB422B" w:rsidRDefault="00252E42" w:rsidP="00A64D54">
                      <w:pPr>
                        <w:rPr>
                          <w:rFonts w:ascii="Comic Sans MS" w:hAnsi="Comic Sans MS"/>
                          <w:sz w:val="21"/>
                          <w:szCs w:val="21"/>
                        </w:rPr>
                      </w:pPr>
                      <w:r>
                        <w:rPr>
                          <w:rFonts w:ascii="Comic Sans MS" w:hAnsi="Comic Sans MS"/>
                          <w:sz w:val="21"/>
                          <w:szCs w:val="21"/>
                        </w:rPr>
                        <w:t>11/28</w:t>
                      </w:r>
                      <w:r w:rsidR="00DB422B">
                        <w:rPr>
                          <w:rFonts w:ascii="Comic Sans MS" w:hAnsi="Comic Sans MS"/>
                          <w:sz w:val="21"/>
                          <w:szCs w:val="21"/>
                        </w:rPr>
                        <w:t>-Thanksgiving Day</w:t>
                      </w:r>
                    </w:p>
                    <w:p w:rsidR="00E7096F" w:rsidRDefault="00001FF5" w:rsidP="00A64D54">
                      <w:pPr>
                        <w:rPr>
                          <w:rFonts w:ascii="Comic Sans MS" w:hAnsi="Comic Sans MS"/>
                          <w:sz w:val="21"/>
                          <w:szCs w:val="21"/>
                        </w:rPr>
                      </w:pPr>
                      <w:r>
                        <w:rPr>
                          <w:rFonts w:ascii="Comic Sans MS" w:hAnsi="Comic Sans MS"/>
                          <w:sz w:val="21"/>
                          <w:szCs w:val="21"/>
                        </w:rPr>
                        <w:t>11/20- Feat Day for us!!!</w:t>
                      </w:r>
                    </w:p>
                    <w:p w:rsidR="00E7096F" w:rsidRDefault="00E7096F" w:rsidP="00A64D54">
                      <w:pPr>
                        <w:rPr>
                          <w:rFonts w:ascii="Comic Sans MS" w:hAnsi="Comic Sans MS"/>
                          <w:sz w:val="21"/>
                          <w:szCs w:val="21"/>
                        </w:rPr>
                      </w:pPr>
                      <w:r>
                        <w:rPr>
                          <w:rFonts w:ascii="Comic Sans MS" w:hAnsi="Comic Sans MS"/>
                          <w:sz w:val="21"/>
                          <w:szCs w:val="21"/>
                        </w:rPr>
                        <w:t>12:00  Holiday Play</w:t>
                      </w:r>
                    </w:p>
                    <w:p w:rsidR="00252E42" w:rsidRDefault="00E7096F" w:rsidP="00A64D54">
                      <w:pPr>
                        <w:rPr>
                          <w:rFonts w:ascii="Comic Sans MS" w:hAnsi="Comic Sans MS"/>
                          <w:sz w:val="21"/>
                          <w:szCs w:val="21"/>
                        </w:rPr>
                      </w:pPr>
                      <w:r>
                        <w:rPr>
                          <w:rFonts w:ascii="Comic Sans MS" w:hAnsi="Comic Sans MS"/>
                          <w:sz w:val="21"/>
                          <w:szCs w:val="21"/>
                        </w:rPr>
                        <w:t xml:space="preserve">12:30  </w:t>
                      </w:r>
                      <w:r w:rsidR="00252E42">
                        <w:rPr>
                          <w:rFonts w:ascii="Comic Sans MS" w:hAnsi="Comic Sans MS"/>
                          <w:sz w:val="21"/>
                          <w:szCs w:val="21"/>
                        </w:rPr>
                        <w:t>Holiday Luncheon</w:t>
                      </w:r>
                    </w:p>
                    <w:p w:rsidR="00252E42" w:rsidRDefault="00001FF5" w:rsidP="00001FF5">
                      <w:pPr>
                        <w:jc w:val="center"/>
                        <w:rPr>
                          <w:rFonts w:ascii="Comic Sans MS" w:hAnsi="Comic Sans MS"/>
                          <w:sz w:val="21"/>
                          <w:szCs w:val="21"/>
                        </w:rPr>
                      </w:pPr>
                      <w:r>
                        <w:rPr>
                          <w:rFonts w:ascii="Comic Sans MS" w:hAnsi="Comic Sans MS"/>
                          <w:noProof/>
                          <w:sz w:val="21"/>
                          <w:szCs w:val="21"/>
                        </w:rPr>
                        <w:drawing>
                          <wp:inline distT="0" distB="0" distL="0" distR="0" wp14:anchorId="614C2E72" wp14:editId="429EB0F1">
                            <wp:extent cx="800100" cy="712816"/>
                            <wp:effectExtent l="0" t="0" r="0" b="0"/>
                            <wp:docPr id="4" name="Picture 4" descr="C:\Documents and Settings\e200300431\Local Settings\Temporary Internet Files\Content.IE5\AFRBELDX\MC900151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300431\Local Settings\Temporary Internet Files\Content.IE5\AFRBELDX\MC900151715[1].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4809" cy="717011"/>
                                    </a:xfrm>
                                    <a:prstGeom prst="rect">
                                      <a:avLst/>
                                    </a:prstGeom>
                                    <a:noFill/>
                                    <a:ln>
                                      <a:noFill/>
                                    </a:ln>
                                  </pic:spPr>
                                </pic:pic>
                              </a:graphicData>
                            </a:graphic>
                          </wp:inline>
                        </w:drawing>
                      </w:r>
                    </w:p>
                    <w:p w:rsidR="00252E42" w:rsidRDefault="00252E42" w:rsidP="00A64D54">
                      <w:pPr>
                        <w:rPr>
                          <w:rFonts w:ascii="Comic Sans MS" w:hAnsi="Comic Sans MS"/>
                          <w:sz w:val="21"/>
                          <w:szCs w:val="21"/>
                        </w:rPr>
                      </w:pPr>
                    </w:p>
                    <w:p w:rsidR="00DB422B" w:rsidRDefault="00DB422B" w:rsidP="00A64D54">
                      <w:pPr>
                        <w:rPr>
                          <w:rFonts w:ascii="Comic Sans MS" w:hAnsi="Comic Sans MS"/>
                          <w:sz w:val="21"/>
                          <w:szCs w:val="21"/>
                        </w:rPr>
                      </w:pPr>
                      <w:r>
                        <w:rPr>
                          <w:rFonts w:ascii="Comic Sans MS" w:hAnsi="Comic Sans MS"/>
                          <w:sz w:val="21"/>
                          <w:szCs w:val="21"/>
                        </w:rPr>
                        <w:t xml:space="preserve">            </w:t>
                      </w:r>
                      <w:r w:rsidRPr="003B6A8B">
                        <w:rPr>
                          <w:rFonts w:ascii="Comic Sans MS" w:hAnsi="Comic Sans MS"/>
                          <w:sz w:val="21"/>
                          <w:szCs w:val="21"/>
                        </w:rPr>
                        <w:t xml:space="preserve">*Check out </w:t>
                      </w:r>
                      <w:hyperlink r:id="rId12" w:history="1">
                        <w:r w:rsidRPr="003B6A8B">
                          <w:rPr>
                            <w:rStyle w:val="Hyperlink"/>
                            <w:rFonts w:ascii="Comic Sans MS" w:hAnsi="Comic Sans MS"/>
                            <w:sz w:val="21"/>
                            <w:szCs w:val="21"/>
                          </w:rPr>
                          <w:t>www.starlingpta.org</w:t>
                        </w:r>
                      </w:hyperlink>
                      <w:r w:rsidRPr="003B6A8B">
                        <w:rPr>
                          <w:rFonts w:ascii="Comic Sans MS" w:hAnsi="Comic Sans MS"/>
                          <w:sz w:val="21"/>
                          <w:szCs w:val="21"/>
                        </w:rPr>
                        <w:t xml:space="preserve"> for more information</w:t>
                      </w:r>
                    </w:p>
                    <w:p w:rsidR="00001FF5" w:rsidRDefault="00001FF5" w:rsidP="00A64D54">
                      <w:pPr>
                        <w:rPr>
                          <w:rFonts w:ascii="Comic Sans MS" w:hAnsi="Comic Sans MS"/>
                          <w:sz w:val="21"/>
                          <w:szCs w:val="21"/>
                        </w:rPr>
                      </w:pPr>
                    </w:p>
                    <w:p w:rsidR="00001FF5" w:rsidRPr="00001FF5" w:rsidRDefault="00001FF5" w:rsidP="00A64D54">
                      <w:pPr>
                        <w:rPr>
                          <w:rFonts w:ascii="Comic Sans MS" w:hAnsi="Comic Sans MS"/>
                          <w:sz w:val="18"/>
                          <w:szCs w:val="18"/>
                        </w:rPr>
                      </w:pPr>
                      <w:r w:rsidRPr="00001FF5">
                        <w:rPr>
                          <w:rFonts w:ascii="Comic Sans MS" w:hAnsi="Comic Sans MS"/>
                          <w:sz w:val="18"/>
                          <w:szCs w:val="18"/>
                        </w:rPr>
                        <w:t>Thanks to all the parent and stude</w:t>
                      </w:r>
                      <w:r>
                        <w:rPr>
                          <w:rFonts w:ascii="Comic Sans MS" w:hAnsi="Comic Sans MS"/>
                          <w:sz w:val="18"/>
                          <w:szCs w:val="18"/>
                        </w:rPr>
                        <w:t xml:space="preserve">nts who sent in snack last week.  Next week: </w:t>
                      </w:r>
                      <w:r w:rsidRPr="00001FF5">
                        <w:rPr>
                          <w:rFonts w:ascii="Comic Sans MS" w:hAnsi="Comic Sans MS"/>
                          <w:b/>
                          <w:sz w:val="18"/>
                          <w:szCs w:val="18"/>
                        </w:rPr>
                        <w:t>M-Jack, T- Gage, W- Seth, Th- Suhana, F- Isaiah</w:t>
                      </w:r>
                    </w:p>
                    <w:p w:rsidR="00DB422B" w:rsidRPr="00147A8A" w:rsidRDefault="00DB422B" w:rsidP="009F71B4">
                      <w:pPr>
                        <w:rPr>
                          <w:rFonts w:ascii="Comic Sans MS" w:hAnsi="Comic Sans MS"/>
                          <w:sz w:val="22"/>
                          <w:szCs w:val="22"/>
                        </w:rPr>
                      </w:pPr>
                    </w:p>
                    <w:p w:rsidR="00DB422B" w:rsidRDefault="00DB422B" w:rsidP="009F71B4">
                      <w:pPr>
                        <w:rPr>
                          <w:rFonts w:ascii="Comic Sans MS" w:hAnsi="Comic Sans MS"/>
                          <w:sz w:val="20"/>
                          <w:szCs w:val="20"/>
                        </w:rPr>
                      </w:pPr>
                    </w:p>
                    <w:p w:rsidR="00DB422B" w:rsidRPr="00147A8A" w:rsidRDefault="00DB422B" w:rsidP="009F71B4">
                      <w:pPr>
                        <w:rPr>
                          <w:rFonts w:ascii="Comic Sans MS" w:hAnsi="Comic Sans MS"/>
                          <w:sz w:val="22"/>
                          <w:szCs w:val="22"/>
                        </w:rPr>
                      </w:pPr>
                    </w:p>
                    <w:p w:rsidR="00DB422B" w:rsidRPr="009F71B4" w:rsidRDefault="00DB422B" w:rsidP="009F71B4">
                      <w:pPr>
                        <w:rPr>
                          <w:rFonts w:ascii="Comic Sans MS" w:hAnsi="Comic Sans MS"/>
                          <w:sz w:val="22"/>
                          <w:szCs w:val="22"/>
                        </w:rPr>
                      </w:pPr>
                    </w:p>
                    <w:p w:rsidR="00DB422B" w:rsidRDefault="00DB422B" w:rsidP="006B2C7A">
                      <w:pPr>
                        <w:rPr>
                          <w:rFonts w:ascii="Comic Sans MS" w:hAnsi="Comic Sans MS"/>
                          <w:sz w:val="22"/>
                          <w:szCs w:val="22"/>
                        </w:rPr>
                      </w:pPr>
                    </w:p>
                    <w:p w:rsidR="00DB422B" w:rsidRPr="00184D05" w:rsidRDefault="00DB422B" w:rsidP="006B2C7A">
                      <w:pPr>
                        <w:rPr>
                          <w:rFonts w:ascii="Comic Sans MS" w:hAnsi="Comic Sans MS"/>
                          <w:sz w:val="22"/>
                          <w:szCs w:val="22"/>
                        </w:rPr>
                      </w:pPr>
                      <w:r>
                        <w:rPr>
                          <w:rFonts w:ascii="Comic Sans MS" w:hAnsi="Comic Sans MS"/>
                          <w:sz w:val="22"/>
                          <w:szCs w:val="22"/>
                        </w:rPr>
                        <w:t xml:space="preserve">             </w:t>
                      </w:r>
                    </w:p>
                    <w:p w:rsidR="00DB422B" w:rsidRDefault="00DB422B" w:rsidP="006B2C7A">
                      <w:pPr>
                        <w:rPr>
                          <w:rFonts w:ascii="Comic Sans MS" w:hAnsi="Comic Sans MS"/>
                          <w:b/>
                          <w:sz w:val="22"/>
                          <w:szCs w:val="22"/>
                        </w:rPr>
                      </w:pPr>
                    </w:p>
                    <w:p w:rsidR="00DB422B" w:rsidRDefault="00DB422B" w:rsidP="009A6425">
                      <w:pPr>
                        <w:rPr>
                          <w:rFonts w:ascii="Comic Sans MS" w:hAnsi="Comic Sans MS"/>
                          <w:noProof/>
                          <w:sz w:val="22"/>
                          <w:szCs w:val="22"/>
                        </w:rPr>
                      </w:pPr>
                      <w:r>
                        <w:rPr>
                          <w:rFonts w:ascii="Comic Sans MS" w:hAnsi="Comic Sans MS"/>
                          <w:noProof/>
                          <w:sz w:val="22"/>
                          <w:szCs w:val="22"/>
                        </w:rPr>
                        <w:t xml:space="preserve">     </w:t>
                      </w:r>
                    </w:p>
                    <w:p w:rsidR="00DB422B" w:rsidRDefault="00DB422B" w:rsidP="009A6425">
                      <w:pPr>
                        <w:rPr>
                          <w:rFonts w:ascii="Comic Sans MS" w:hAnsi="Comic Sans MS"/>
                          <w:noProof/>
                          <w:sz w:val="22"/>
                          <w:szCs w:val="22"/>
                        </w:rPr>
                      </w:pPr>
                    </w:p>
                    <w:p w:rsidR="00DB422B" w:rsidRDefault="00DB422B" w:rsidP="009A6425">
                      <w:pPr>
                        <w:rPr>
                          <w:rFonts w:ascii="Comic Sans MS" w:hAnsi="Comic Sans MS"/>
                          <w:noProof/>
                          <w:sz w:val="22"/>
                          <w:szCs w:val="22"/>
                        </w:rPr>
                      </w:pPr>
                    </w:p>
                    <w:p w:rsidR="00DB422B" w:rsidRDefault="00DB422B" w:rsidP="009A6425">
                      <w:pPr>
                        <w:rPr>
                          <w:rFonts w:ascii="Comic Sans MS" w:hAnsi="Comic Sans MS"/>
                          <w:noProof/>
                          <w:sz w:val="22"/>
                          <w:szCs w:val="22"/>
                        </w:rPr>
                      </w:pPr>
                    </w:p>
                    <w:p w:rsidR="00DB422B" w:rsidRDefault="00DB422B" w:rsidP="009A6425">
                      <w:pPr>
                        <w:rPr>
                          <w:rFonts w:ascii="Comic Sans MS" w:hAnsi="Comic Sans MS"/>
                          <w:noProof/>
                          <w:sz w:val="22"/>
                          <w:szCs w:val="22"/>
                        </w:rPr>
                      </w:pPr>
                    </w:p>
                    <w:p w:rsidR="00DB422B" w:rsidRDefault="00DB422B" w:rsidP="009A6425">
                      <w:pPr>
                        <w:rPr>
                          <w:rFonts w:ascii="Comic Sans MS" w:hAnsi="Comic Sans MS"/>
                          <w:noProof/>
                          <w:sz w:val="22"/>
                          <w:szCs w:val="22"/>
                        </w:rPr>
                      </w:pPr>
                    </w:p>
                    <w:p w:rsidR="00DB422B" w:rsidRDefault="00DB422B" w:rsidP="009A6425">
                      <w:pPr>
                        <w:rPr>
                          <w:rFonts w:ascii="Comic Sans MS" w:hAnsi="Comic Sans MS"/>
                          <w:noProof/>
                          <w:sz w:val="22"/>
                          <w:szCs w:val="22"/>
                        </w:rPr>
                      </w:pPr>
                    </w:p>
                    <w:p w:rsidR="00DB422B" w:rsidRDefault="00DB422B" w:rsidP="009A6425">
                      <w:pPr>
                        <w:rPr>
                          <w:rFonts w:ascii="Comic Sans MS" w:hAnsi="Comic Sans MS"/>
                          <w:noProof/>
                          <w:sz w:val="22"/>
                          <w:szCs w:val="22"/>
                        </w:rPr>
                      </w:pPr>
                    </w:p>
                    <w:p w:rsidR="00DB422B" w:rsidRPr="006B2C7A" w:rsidRDefault="00DB422B" w:rsidP="009A6425">
                      <w:pPr>
                        <w:rPr>
                          <w:rFonts w:ascii="Comic Sans MS" w:hAnsi="Comic Sans MS"/>
                          <w:sz w:val="22"/>
                          <w:szCs w:val="22"/>
                        </w:rPr>
                      </w:pPr>
                      <w:r>
                        <w:rPr>
                          <w:rFonts w:ascii="Comic Sans MS" w:hAnsi="Comic Sans MS"/>
                          <w:noProof/>
                          <w:sz w:val="22"/>
                          <w:szCs w:val="22"/>
                        </w:rPr>
                        <w:t xml:space="preserve">               </w:t>
                      </w:r>
                    </w:p>
                  </w:txbxContent>
                </v:textbox>
              </v:shape>
            </w:pict>
          </mc:Fallback>
        </mc:AlternateContent>
      </w:r>
      <w:r w:rsidR="00A672A0">
        <w:rPr>
          <w:b/>
          <w:bCs/>
          <w:noProof/>
          <w:sz w:val="20"/>
        </w:rPr>
        <mc:AlternateContent>
          <mc:Choice Requires="wps">
            <w:drawing>
              <wp:anchor distT="0" distB="0" distL="114300" distR="114300" simplePos="0" relativeHeight="251653632" behindDoc="0" locked="0" layoutInCell="1" allowOverlap="1" wp14:anchorId="44AA3AFC" wp14:editId="51A5BC33">
                <wp:simplePos x="0" y="0"/>
                <wp:positionH relativeFrom="column">
                  <wp:posOffset>-685800</wp:posOffset>
                </wp:positionH>
                <wp:positionV relativeFrom="paragraph">
                  <wp:posOffset>153670</wp:posOffset>
                </wp:positionV>
                <wp:extent cx="4686300" cy="4505325"/>
                <wp:effectExtent l="9525" t="10795" r="9525" b="825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505325"/>
                        </a:xfrm>
                        <a:prstGeom prst="rect">
                          <a:avLst/>
                        </a:prstGeom>
                        <a:solidFill>
                          <a:srgbClr val="FFFFFF"/>
                        </a:solidFill>
                        <a:ln w="9525">
                          <a:solidFill>
                            <a:srgbClr val="000000"/>
                          </a:solidFill>
                          <a:miter lim="800000"/>
                          <a:headEnd/>
                          <a:tailEnd/>
                        </a:ln>
                      </wps:spPr>
                      <wps:txbx>
                        <w:txbxContent>
                          <w:p w:rsidR="00DB422B" w:rsidRDefault="00001FF5">
                            <w:pPr>
                              <w:rPr>
                                <w:b/>
                                <w:bCs/>
                              </w:rPr>
                            </w:pPr>
                            <w:r>
                              <w:rPr>
                                <w:b/>
                                <w:bCs/>
                              </w:rPr>
                              <w:t>What is happening at our Campsite…..</w:t>
                            </w:r>
                            <w:r w:rsidR="00DB422B">
                              <w:rPr>
                                <w:b/>
                                <w:bCs/>
                              </w:rPr>
                              <w:t xml:space="preserve"> </w:t>
                            </w:r>
                          </w:p>
                          <w:p w:rsidR="0033643F" w:rsidRDefault="0033643F" w:rsidP="00C52AA6">
                            <w:pPr>
                              <w:rPr>
                                <w:rFonts w:ascii="Comic Sans MS" w:hAnsi="Comic Sans MS"/>
                                <w:u w:val="single"/>
                              </w:rPr>
                            </w:pPr>
                          </w:p>
                          <w:p w:rsidR="00252E42" w:rsidRPr="00E7096F" w:rsidRDefault="00E7096F" w:rsidP="00252E42">
                            <w:pPr>
                              <w:pStyle w:val="ListParagraph"/>
                              <w:numPr>
                                <w:ilvl w:val="0"/>
                                <w:numId w:val="4"/>
                              </w:numPr>
                              <w:rPr>
                                <w:rFonts w:ascii="Comic Sans MS" w:hAnsi="Comic Sans MS"/>
                                <w:u w:val="single"/>
                              </w:rPr>
                            </w:pPr>
                            <w:r w:rsidRPr="00E7096F">
                              <w:rPr>
                                <w:rFonts w:ascii="Comic Sans MS" w:hAnsi="Comic Sans MS"/>
                              </w:rPr>
                              <w:t>We will be</w:t>
                            </w:r>
                            <w:r w:rsidR="00252E42" w:rsidRPr="00E7096F">
                              <w:rPr>
                                <w:rFonts w:ascii="Comic Sans MS" w:hAnsi="Comic Sans MS"/>
                              </w:rPr>
                              <w:t xml:space="preserve"> beginning to work on our Thanksgiving Play for next Wednesday.  Remember that Thanksgiving is an AKS holiday.  The children are learning so much about the first Thanksgiving! We can’t wait for you to come see our play and eat the Holiday Lunch with your child. You are in for a treat!  Make sure you have sent in your luncheon RSVP.  Our </w:t>
                            </w:r>
                            <w:r>
                              <w:rPr>
                                <w:rFonts w:ascii="Comic Sans MS" w:hAnsi="Comic Sans MS"/>
                              </w:rPr>
                              <w:t>play with be</w:t>
                            </w:r>
                            <w:r w:rsidR="00001FF5">
                              <w:rPr>
                                <w:rFonts w:ascii="Comic Sans MS" w:hAnsi="Comic Sans MS"/>
                              </w:rPr>
                              <w:t xml:space="preserve"> at 12:00 on , November 20</w:t>
                            </w:r>
                            <w:r w:rsidR="00001FF5" w:rsidRPr="00001FF5">
                              <w:rPr>
                                <w:rFonts w:ascii="Comic Sans MS" w:hAnsi="Comic Sans MS"/>
                                <w:vertAlign w:val="superscript"/>
                              </w:rPr>
                              <w:t>th</w:t>
                            </w:r>
                            <w:r w:rsidR="00001FF5">
                              <w:rPr>
                                <w:rFonts w:ascii="Comic Sans MS" w:hAnsi="Comic Sans MS"/>
                              </w:rPr>
                              <w:t>,</w:t>
                            </w:r>
                            <w:r w:rsidR="00252E42" w:rsidRPr="00E7096F">
                              <w:rPr>
                                <w:rFonts w:ascii="Comic Sans MS" w:hAnsi="Comic Sans MS"/>
                              </w:rPr>
                              <w:t xml:space="preserve"> just before the luncheon.</w:t>
                            </w:r>
                          </w:p>
                          <w:p w:rsidR="00252E42" w:rsidRPr="00001FF5" w:rsidRDefault="00252E42" w:rsidP="00252E42">
                            <w:pPr>
                              <w:pStyle w:val="ListParagraph"/>
                              <w:numPr>
                                <w:ilvl w:val="0"/>
                                <w:numId w:val="4"/>
                              </w:numPr>
                              <w:rPr>
                                <w:rFonts w:ascii="Comic Sans MS" w:hAnsi="Comic Sans MS"/>
                                <w:u w:val="single"/>
                              </w:rPr>
                            </w:pPr>
                            <w:r w:rsidRPr="00E7096F">
                              <w:rPr>
                                <w:rFonts w:ascii="Comic Sans MS" w:hAnsi="Comic Sans MS"/>
                              </w:rPr>
                              <w:t>We will be working on a writing piece about the things we are thankful for.  You can talk to your child about all the things we have to be thankful for.</w:t>
                            </w:r>
                          </w:p>
                          <w:p w:rsidR="00001FF5" w:rsidRPr="00E7096F" w:rsidRDefault="00001FF5" w:rsidP="00252E42">
                            <w:pPr>
                              <w:pStyle w:val="ListParagraph"/>
                              <w:numPr>
                                <w:ilvl w:val="0"/>
                                <w:numId w:val="4"/>
                              </w:numPr>
                              <w:rPr>
                                <w:rFonts w:ascii="Comic Sans MS" w:hAnsi="Comic Sans MS"/>
                                <w:u w:val="single"/>
                              </w:rPr>
                            </w:pPr>
                            <w:r>
                              <w:rPr>
                                <w:rFonts w:ascii="Comic Sans MS" w:hAnsi="Comic Sans MS"/>
                              </w:rPr>
                              <w:t xml:space="preserve">In writing, we have been working on including our feelings in our writing.  In reading, we have been </w:t>
                            </w:r>
                            <w:r w:rsidR="001B38E1">
                              <w:rPr>
                                <w:rFonts w:ascii="Comic Sans MS" w:hAnsi="Comic Sans MS"/>
                              </w:rPr>
                              <w:t>working</w:t>
                            </w:r>
                            <w:r>
                              <w:rPr>
                                <w:rFonts w:ascii="Comic Sans MS" w:hAnsi="Comic Sans MS"/>
                              </w:rPr>
                              <w:t xml:space="preserve"> on sequencing the stories we read to help us remember what we read! In math, we have working on numerical order, counting, and efficiency.  </w:t>
                            </w:r>
                          </w:p>
                          <w:p w:rsidR="00E7096F" w:rsidRPr="00E7096F" w:rsidRDefault="00E7096F" w:rsidP="00E7096F">
                            <w:pPr>
                              <w:ind w:left="2808" w:firstLine="216"/>
                              <w:rPr>
                                <w:rFonts w:ascii="Comic Sans MS" w:hAnsi="Comic Sans MS"/>
                                <w:sz w:val="18"/>
                                <w:szCs w:val="18"/>
                              </w:rPr>
                            </w:pPr>
                            <w:r w:rsidRPr="00E7096F">
                              <w:rPr>
                                <w:rFonts w:ascii="Comic Sans MS" w:hAnsi="Comic Sans MS"/>
                                <w:sz w:val="18"/>
                                <w:szCs w:val="18"/>
                              </w:rPr>
                              <w:t>Have a great weekend!</w:t>
                            </w:r>
                          </w:p>
                          <w:p w:rsidR="00E7096F" w:rsidRDefault="00001FF5" w:rsidP="00E7096F">
                            <w:pPr>
                              <w:pStyle w:val="ListParagraph"/>
                              <w:ind w:left="1152" w:firstLine="144"/>
                              <w:rPr>
                                <w:b/>
                                <w:i/>
                              </w:rPr>
                            </w:pPr>
                            <w:r>
                              <w:rPr>
                                <w:b/>
                                <w:i/>
                              </w:rPr>
                              <w:t xml:space="preserve">You may email me at: </w:t>
                            </w:r>
                            <w:hyperlink r:id="rId13" w:history="1">
                              <w:r w:rsidRPr="00895672">
                                <w:rPr>
                                  <w:rStyle w:val="Hyperlink"/>
                                  <w:b/>
                                  <w:i/>
                                </w:rPr>
                                <w:t>sheri_black@gwinnett.k12.ga.us</w:t>
                              </w:r>
                            </w:hyperlink>
                          </w:p>
                          <w:p w:rsidR="00001FF5" w:rsidRPr="00E7096F" w:rsidRDefault="00001FF5" w:rsidP="00E7096F">
                            <w:pPr>
                              <w:pStyle w:val="ListParagraph"/>
                              <w:ind w:left="1152" w:firstLine="144"/>
                              <w:rPr>
                                <w:rFonts w:ascii="Comic Sans MS" w:hAnsi="Comic Sans MS"/>
                                <w:sz w:val="18"/>
                                <w:szCs w:val="18"/>
                              </w:rPr>
                            </w:pPr>
                            <w:r>
                              <w:rPr>
                                <w:b/>
                                <w:i/>
                              </w:rPr>
                              <w:t>campingoutinkindergarten.weebly.com</w:t>
                            </w:r>
                          </w:p>
                          <w:p w:rsidR="00252E42" w:rsidRPr="00AD71A1" w:rsidRDefault="00252E42" w:rsidP="00252E42">
                            <w:pPr>
                              <w:rPr>
                                <w:rFonts w:ascii="Comic Sans MS" w:hAnsi="Comic Sans MS"/>
                                <w:sz w:val="18"/>
                                <w:szCs w:val="18"/>
                                <w:u w:val="single"/>
                              </w:rPr>
                            </w:pPr>
                          </w:p>
                          <w:p w:rsidR="0033643F" w:rsidRPr="00FF2FEE" w:rsidRDefault="0033643F" w:rsidP="00FF2FEE">
                            <w:pPr>
                              <w:jc w:val="center"/>
                              <w:rPr>
                                <w:rFonts w:ascii="Comic Sans MS" w:hAnsi="Comic Sans MS"/>
                                <w:sz w:val="28"/>
                                <w:szCs w:val="28"/>
                              </w:rPr>
                            </w:pPr>
                          </w:p>
                          <w:p w:rsidR="00DB422B" w:rsidRPr="000827DE" w:rsidRDefault="00DB422B" w:rsidP="00FF2FEE">
                            <w:pPr>
                              <w:jc w:val="center"/>
                              <w:rPr>
                                <w:rFonts w:ascii="Comic Sans MS" w:hAnsi="Comic Sans MS"/>
                                <w:sz w:val="18"/>
                                <w:szCs w:val="18"/>
                              </w:rPr>
                            </w:pPr>
                            <w:r>
                              <w:rPr>
                                <w:b/>
                                <w:i/>
                              </w:rPr>
                              <w:t>You may email me at denise_dennis</w:t>
                            </w:r>
                            <w:r w:rsidRPr="002C203D">
                              <w:rPr>
                                <w:b/>
                                <w:i/>
                              </w:rPr>
                              <w:t>@gwinnett.k12.ga.us</w:t>
                            </w:r>
                          </w:p>
                          <w:p w:rsidR="00DB422B" w:rsidRDefault="00DB422B" w:rsidP="00AD4D37">
                            <w:pPr>
                              <w:rPr>
                                <w:rFonts w:ascii="Comic Sans MS" w:hAnsi="Comic Sans MS"/>
                                <w:bCs/>
                                <w:sz w:val="20"/>
                                <w:szCs w:val="20"/>
                              </w:rPr>
                            </w:pPr>
                          </w:p>
                          <w:p w:rsidR="00DB422B" w:rsidRPr="00AB50F9" w:rsidRDefault="00DB422B" w:rsidP="00AD4D37">
                            <w:pPr>
                              <w:rPr>
                                <w:rFonts w:ascii="Comic Sans MS" w:hAnsi="Comic Sans MS"/>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54pt;margin-top:12.1pt;width:369pt;height:35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">
                <v:textbox>
                  <w:txbxContent>
                    <w:p w:rsidR="00DB422B" w:rsidRDefault="00001FF5">
                      <w:pPr>
                        <w:rPr>
                          <w:b/>
                          <w:bCs/>
                        </w:rPr>
                      </w:pPr>
                      <w:r>
                        <w:rPr>
                          <w:b/>
                          <w:bCs/>
                        </w:rPr>
                        <w:t>What is happening at our Campsite…..</w:t>
                      </w:r>
                      <w:r w:rsidR="00DB422B">
                        <w:rPr>
                          <w:b/>
                          <w:bCs/>
                        </w:rPr>
                        <w:t xml:space="preserve"> </w:t>
                      </w:r>
                    </w:p>
                    <w:p w:rsidR="0033643F" w:rsidRDefault="0033643F" w:rsidP="00C52AA6">
                      <w:pPr>
                        <w:rPr>
                          <w:rFonts w:ascii="Comic Sans MS" w:hAnsi="Comic Sans MS"/>
                          <w:u w:val="single"/>
                        </w:rPr>
                      </w:pPr>
                    </w:p>
                    <w:p w:rsidR="00252E42" w:rsidRPr="00E7096F" w:rsidRDefault="00E7096F" w:rsidP="00252E42">
                      <w:pPr>
                        <w:pStyle w:val="ListParagraph"/>
                        <w:numPr>
                          <w:ilvl w:val="0"/>
                          <w:numId w:val="4"/>
                        </w:numPr>
                        <w:rPr>
                          <w:rFonts w:ascii="Comic Sans MS" w:hAnsi="Comic Sans MS"/>
                          <w:u w:val="single"/>
                        </w:rPr>
                      </w:pPr>
                      <w:r w:rsidRPr="00E7096F">
                        <w:rPr>
                          <w:rFonts w:ascii="Comic Sans MS" w:hAnsi="Comic Sans MS"/>
                        </w:rPr>
                        <w:t>We will be</w:t>
                      </w:r>
                      <w:r w:rsidR="00252E42" w:rsidRPr="00E7096F">
                        <w:rPr>
                          <w:rFonts w:ascii="Comic Sans MS" w:hAnsi="Comic Sans MS"/>
                        </w:rPr>
                        <w:t xml:space="preserve"> beginning to work on our Thanksgiving Play for next Wednesday.  Remember that Thanksgiving is an AKS holiday.  The children are learning so much about the first Thanksgiving! We can’t wait for you to come see our play and eat the Holiday Lunch with your child. You are in for a treat!  Make sure you have sent in your luncheon RSVP.  Our </w:t>
                      </w:r>
                      <w:r>
                        <w:rPr>
                          <w:rFonts w:ascii="Comic Sans MS" w:hAnsi="Comic Sans MS"/>
                        </w:rPr>
                        <w:t>play with be</w:t>
                      </w:r>
                      <w:r w:rsidR="00001FF5">
                        <w:rPr>
                          <w:rFonts w:ascii="Comic Sans MS" w:hAnsi="Comic Sans MS"/>
                        </w:rPr>
                        <w:t xml:space="preserve"> at 12:00 on , November 20</w:t>
                      </w:r>
                      <w:r w:rsidR="00001FF5" w:rsidRPr="00001FF5">
                        <w:rPr>
                          <w:rFonts w:ascii="Comic Sans MS" w:hAnsi="Comic Sans MS"/>
                          <w:vertAlign w:val="superscript"/>
                        </w:rPr>
                        <w:t>th</w:t>
                      </w:r>
                      <w:r w:rsidR="00001FF5">
                        <w:rPr>
                          <w:rFonts w:ascii="Comic Sans MS" w:hAnsi="Comic Sans MS"/>
                        </w:rPr>
                        <w:t>,</w:t>
                      </w:r>
                      <w:r w:rsidR="00252E42" w:rsidRPr="00E7096F">
                        <w:rPr>
                          <w:rFonts w:ascii="Comic Sans MS" w:hAnsi="Comic Sans MS"/>
                        </w:rPr>
                        <w:t xml:space="preserve"> just before the luncheon.</w:t>
                      </w:r>
                    </w:p>
                    <w:p w:rsidR="00252E42" w:rsidRPr="00001FF5" w:rsidRDefault="00252E42" w:rsidP="00252E42">
                      <w:pPr>
                        <w:pStyle w:val="ListParagraph"/>
                        <w:numPr>
                          <w:ilvl w:val="0"/>
                          <w:numId w:val="4"/>
                        </w:numPr>
                        <w:rPr>
                          <w:rFonts w:ascii="Comic Sans MS" w:hAnsi="Comic Sans MS"/>
                          <w:u w:val="single"/>
                        </w:rPr>
                      </w:pPr>
                      <w:r w:rsidRPr="00E7096F">
                        <w:rPr>
                          <w:rFonts w:ascii="Comic Sans MS" w:hAnsi="Comic Sans MS"/>
                        </w:rPr>
                        <w:t>We will be working on a writing piece about the things we are thankful for.  You can talk to your child about all the things we have to be thankful for.</w:t>
                      </w:r>
                    </w:p>
                    <w:p w:rsidR="00001FF5" w:rsidRPr="00E7096F" w:rsidRDefault="00001FF5" w:rsidP="00252E42">
                      <w:pPr>
                        <w:pStyle w:val="ListParagraph"/>
                        <w:numPr>
                          <w:ilvl w:val="0"/>
                          <w:numId w:val="4"/>
                        </w:numPr>
                        <w:rPr>
                          <w:rFonts w:ascii="Comic Sans MS" w:hAnsi="Comic Sans MS"/>
                          <w:u w:val="single"/>
                        </w:rPr>
                      </w:pPr>
                      <w:r>
                        <w:rPr>
                          <w:rFonts w:ascii="Comic Sans MS" w:hAnsi="Comic Sans MS"/>
                        </w:rPr>
                        <w:t xml:space="preserve">In writing, we have been working on including our feelings in our writing.  In reading, we have been </w:t>
                      </w:r>
                      <w:r w:rsidR="001B38E1">
                        <w:rPr>
                          <w:rFonts w:ascii="Comic Sans MS" w:hAnsi="Comic Sans MS"/>
                        </w:rPr>
                        <w:t>working</w:t>
                      </w:r>
                      <w:r>
                        <w:rPr>
                          <w:rFonts w:ascii="Comic Sans MS" w:hAnsi="Comic Sans MS"/>
                        </w:rPr>
                        <w:t xml:space="preserve"> on sequencing the stories we read to help us remember what we read! In math, we have working on numerical order, counting, and efficiency.  </w:t>
                      </w:r>
                    </w:p>
                    <w:p w:rsidR="00E7096F" w:rsidRPr="00E7096F" w:rsidRDefault="00E7096F" w:rsidP="00E7096F">
                      <w:pPr>
                        <w:ind w:left="2808" w:firstLine="216"/>
                        <w:rPr>
                          <w:rFonts w:ascii="Comic Sans MS" w:hAnsi="Comic Sans MS"/>
                          <w:sz w:val="18"/>
                          <w:szCs w:val="18"/>
                        </w:rPr>
                      </w:pPr>
                      <w:r w:rsidRPr="00E7096F">
                        <w:rPr>
                          <w:rFonts w:ascii="Comic Sans MS" w:hAnsi="Comic Sans MS"/>
                          <w:sz w:val="18"/>
                          <w:szCs w:val="18"/>
                        </w:rPr>
                        <w:t>Have a great weekend!</w:t>
                      </w:r>
                    </w:p>
                    <w:p w:rsidR="00E7096F" w:rsidRDefault="00001FF5" w:rsidP="00E7096F">
                      <w:pPr>
                        <w:pStyle w:val="ListParagraph"/>
                        <w:ind w:left="1152" w:firstLine="144"/>
                        <w:rPr>
                          <w:b/>
                          <w:i/>
                        </w:rPr>
                      </w:pPr>
                      <w:r>
                        <w:rPr>
                          <w:b/>
                          <w:i/>
                        </w:rPr>
                        <w:t xml:space="preserve">You may email me at: </w:t>
                      </w:r>
                      <w:hyperlink r:id="rId14" w:history="1">
                        <w:r w:rsidRPr="00895672">
                          <w:rPr>
                            <w:rStyle w:val="Hyperlink"/>
                            <w:b/>
                            <w:i/>
                          </w:rPr>
                          <w:t>sheri_black@gwinnett.k12.ga.us</w:t>
                        </w:r>
                      </w:hyperlink>
                    </w:p>
                    <w:p w:rsidR="00001FF5" w:rsidRPr="00E7096F" w:rsidRDefault="00001FF5" w:rsidP="00E7096F">
                      <w:pPr>
                        <w:pStyle w:val="ListParagraph"/>
                        <w:ind w:left="1152" w:firstLine="144"/>
                        <w:rPr>
                          <w:rFonts w:ascii="Comic Sans MS" w:hAnsi="Comic Sans MS"/>
                          <w:sz w:val="18"/>
                          <w:szCs w:val="18"/>
                        </w:rPr>
                      </w:pPr>
                      <w:r>
                        <w:rPr>
                          <w:b/>
                          <w:i/>
                        </w:rPr>
                        <w:t>campingoutinkindergarten.weebly.com</w:t>
                      </w:r>
                    </w:p>
                    <w:p w:rsidR="00252E42" w:rsidRPr="00AD71A1" w:rsidRDefault="00252E42" w:rsidP="00252E42">
                      <w:pPr>
                        <w:rPr>
                          <w:rFonts w:ascii="Comic Sans MS" w:hAnsi="Comic Sans MS"/>
                          <w:sz w:val="18"/>
                          <w:szCs w:val="18"/>
                          <w:u w:val="single"/>
                        </w:rPr>
                      </w:pPr>
                    </w:p>
                    <w:p w:rsidR="0033643F" w:rsidRPr="00FF2FEE" w:rsidRDefault="0033643F" w:rsidP="00FF2FEE">
                      <w:pPr>
                        <w:jc w:val="center"/>
                        <w:rPr>
                          <w:rFonts w:ascii="Comic Sans MS" w:hAnsi="Comic Sans MS"/>
                          <w:sz w:val="28"/>
                          <w:szCs w:val="28"/>
                        </w:rPr>
                      </w:pPr>
                    </w:p>
                    <w:p w:rsidR="00DB422B" w:rsidRPr="000827DE" w:rsidRDefault="00DB422B" w:rsidP="00FF2FEE">
                      <w:pPr>
                        <w:jc w:val="center"/>
                        <w:rPr>
                          <w:rFonts w:ascii="Comic Sans MS" w:hAnsi="Comic Sans MS"/>
                          <w:sz w:val="18"/>
                          <w:szCs w:val="18"/>
                        </w:rPr>
                      </w:pPr>
                      <w:r>
                        <w:rPr>
                          <w:b/>
                          <w:i/>
                        </w:rPr>
                        <w:t>You may email me at denise_dennis</w:t>
                      </w:r>
                      <w:r w:rsidRPr="002C203D">
                        <w:rPr>
                          <w:b/>
                          <w:i/>
                        </w:rPr>
                        <w:t>@gwinnett.k12.ga.us</w:t>
                      </w:r>
                    </w:p>
                    <w:p w:rsidR="00DB422B" w:rsidRDefault="00DB422B" w:rsidP="00AD4D37">
                      <w:pPr>
                        <w:rPr>
                          <w:rFonts w:ascii="Comic Sans MS" w:hAnsi="Comic Sans MS"/>
                          <w:bCs/>
                          <w:sz w:val="20"/>
                          <w:szCs w:val="20"/>
                        </w:rPr>
                      </w:pPr>
                    </w:p>
                    <w:p w:rsidR="00DB422B" w:rsidRPr="00AB50F9" w:rsidRDefault="00DB422B" w:rsidP="00AD4D37">
                      <w:pPr>
                        <w:rPr>
                          <w:rFonts w:ascii="Comic Sans MS" w:hAnsi="Comic Sans MS"/>
                          <w:bCs/>
                          <w:sz w:val="20"/>
                          <w:szCs w:val="20"/>
                        </w:rPr>
                      </w:pPr>
                    </w:p>
                  </w:txbxContent>
                </v:textbox>
              </v:rect>
            </w:pict>
          </mc:Fallback>
        </mc:AlternateContent>
      </w:r>
      <w:r w:rsidR="00AF4755">
        <w:rPr>
          <w:sz w:val="72"/>
        </w:rPr>
        <w:t xml:space="preserve">            </w:t>
      </w:r>
      <w:r w:rsidR="00E04234">
        <w:rPr>
          <w:sz w:val="72"/>
        </w:rPr>
        <w:tab/>
      </w:r>
      <w:r w:rsidR="00E04234">
        <w:rPr>
          <w:sz w:val="72"/>
        </w:rPr>
        <w:tab/>
        <w:t xml:space="preserve">                      </w:t>
      </w:r>
      <w:r w:rsidR="00710CDF">
        <w:rPr>
          <w:rFonts w:ascii="Comic Sans MS" w:hAnsi="Comic Sans MS"/>
          <w:sz w:val="32"/>
          <w:szCs w:val="32"/>
        </w:rPr>
        <w:t>November</w:t>
      </w:r>
      <w:r w:rsidR="00143D91">
        <w:rPr>
          <w:rFonts w:ascii="Comic Sans MS" w:hAnsi="Comic Sans MS"/>
          <w:sz w:val="32"/>
          <w:szCs w:val="32"/>
        </w:rPr>
        <w:t xml:space="preserve"> </w:t>
      </w:r>
      <w:r w:rsidR="00E7096F">
        <w:rPr>
          <w:rFonts w:ascii="Comic Sans MS" w:hAnsi="Comic Sans MS"/>
          <w:sz w:val="32"/>
          <w:szCs w:val="32"/>
        </w:rPr>
        <w:t>8</w:t>
      </w:r>
      <w:r w:rsidR="00E04234">
        <w:rPr>
          <w:rFonts w:ascii="Comic Sans MS" w:hAnsi="Comic Sans MS"/>
          <w:sz w:val="32"/>
          <w:szCs w:val="32"/>
        </w:rPr>
        <w:t>, 201</w:t>
      </w:r>
      <w:r w:rsidR="00252E42">
        <w:rPr>
          <w:rFonts w:ascii="Comic Sans MS" w:hAnsi="Comic Sans MS"/>
          <w:sz w:val="32"/>
          <w:szCs w:val="32"/>
        </w:rPr>
        <w:t>3</w:t>
      </w:r>
    </w:p>
    <w:p w:rsidR="00AF4755" w:rsidRDefault="00AF4755">
      <w:pPr>
        <w:ind w:left="-1440" w:right="-1620"/>
      </w:pPr>
      <w:r>
        <w:rPr>
          <w:rFonts w:ascii="Comic Sans MS" w:hAnsi="Comic Sans MS"/>
          <w:b/>
          <w:bCs/>
          <w:color w:val="006699"/>
        </w:rPr>
        <w:t xml:space="preserve">                                                                    </w:t>
      </w:r>
    </w:p>
    <w:p w:rsidR="00AF4755" w:rsidRPr="00E04234" w:rsidRDefault="00AF4755">
      <w:pPr>
        <w:pStyle w:val="BodyText"/>
        <w:tabs>
          <w:tab w:val="center" w:pos="5220"/>
          <w:tab w:val="left" w:pos="6930"/>
        </w:tabs>
        <w:ind w:right="-1440"/>
        <w:rPr>
          <w:color w:val="auto"/>
          <w:sz w:val="20"/>
          <w:szCs w:val="20"/>
        </w:rPr>
      </w:pPr>
      <w:r>
        <w:rPr>
          <w:color w:val="auto"/>
          <w:sz w:val="72"/>
          <w:szCs w:val="24"/>
        </w:rPr>
        <w:tab/>
      </w:r>
      <w:r w:rsidR="00E04234">
        <w:rPr>
          <w:color w:val="auto"/>
          <w:sz w:val="72"/>
          <w:szCs w:val="24"/>
        </w:rPr>
        <w:t xml:space="preserve">    </w:t>
      </w:r>
    </w:p>
    <w:p w:rsidR="00AF4755" w:rsidRDefault="00AF4755">
      <w:pPr>
        <w:pStyle w:val="BodyText"/>
        <w:tabs>
          <w:tab w:val="left" w:pos="6945"/>
        </w:tabs>
        <w:rPr>
          <w:color w:val="auto"/>
          <w:sz w:val="72"/>
          <w:szCs w:val="24"/>
        </w:rPr>
      </w:pPr>
      <w:r>
        <w:rPr>
          <w:color w:val="auto"/>
          <w:sz w:val="72"/>
          <w:szCs w:val="24"/>
        </w:rPr>
        <w:tab/>
      </w:r>
    </w:p>
    <w:p w:rsidR="00AF4755" w:rsidRDefault="00AF4755">
      <w:pPr>
        <w:jc w:val="center"/>
      </w:pPr>
    </w:p>
    <w:p w:rsidR="00AF4755" w:rsidRDefault="00AF4755"/>
    <w:p w:rsidR="00AF4755" w:rsidRDefault="00AF4755"/>
    <w:p w:rsidR="00AF4755" w:rsidRPr="006B2C7A" w:rsidRDefault="00AF4755">
      <w:pPr>
        <w:rPr>
          <w:b/>
        </w:rPr>
      </w:pPr>
    </w:p>
    <w:p w:rsidR="00AF4755" w:rsidRPr="006B2C7A" w:rsidRDefault="00AF4755">
      <w:pPr>
        <w:rPr>
          <w:b/>
        </w:rPr>
      </w:pPr>
    </w:p>
    <w:p w:rsidR="00AF4755" w:rsidRDefault="00AF4755"/>
    <w:p w:rsidR="00AF4755" w:rsidRDefault="00AF4755"/>
    <w:p w:rsidR="00AF4755" w:rsidRDefault="006A5EA8">
      <w:r>
        <w:rPr>
          <w:noProof/>
        </w:rPr>
        <w:drawing>
          <wp:inline distT="0" distB="0" distL="0" distR="0" wp14:anchorId="6EDDC291" wp14:editId="4C7E1841">
            <wp:extent cx="1514475" cy="838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514475" cy="838200"/>
                    </a:xfrm>
                    <a:prstGeom prst="rect">
                      <a:avLst/>
                    </a:prstGeom>
                    <a:noFill/>
                    <a:ln w="9525">
                      <a:noFill/>
                      <a:miter lim="800000"/>
                      <a:headEnd/>
                      <a:tailEnd/>
                    </a:ln>
                  </pic:spPr>
                </pic:pic>
              </a:graphicData>
            </a:graphic>
          </wp:inline>
        </w:drawing>
      </w:r>
    </w:p>
    <w:p w:rsidR="00AF4755" w:rsidRDefault="00AF4755"/>
    <w:p w:rsidR="00AF4755" w:rsidRDefault="00AF4755"/>
    <w:p w:rsidR="00AF4755" w:rsidRDefault="00AF4755"/>
    <w:p w:rsidR="00AF4755" w:rsidRDefault="00AF4755"/>
    <w:p w:rsidR="00AF4755" w:rsidRDefault="00AF4755"/>
    <w:p w:rsidR="00AF4755" w:rsidRDefault="00A672A0">
      <w:r>
        <w:rPr>
          <w:noProof/>
        </w:rPr>
        <mc:AlternateContent>
          <mc:Choice Requires="wps">
            <w:drawing>
              <wp:anchor distT="0" distB="0" distL="114300" distR="114300" simplePos="0" relativeHeight="251668992" behindDoc="0" locked="0" layoutInCell="1" allowOverlap="1" wp14:anchorId="1B8B7DBA" wp14:editId="51631560">
                <wp:simplePos x="0" y="0"/>
                <wp:positionH relativeFrom="column">
                  <wp:posOffset>4048125</wp:posOffset>
                </wp:positionH>
                <wp:positionV relativeFrom="paragraph">
                  <wp:posOffset>26035</wp:posOffset>
                </wp:positionV>
                <wp:extent cx="2286000" cy="4019550"/>
                <wp:effectExtent l="9525" t="6985" r="9525" b="12065"/>
                <wp:wrapNone/>
                <wp:docPr id="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019550"/>
                        </a:xfrm>
                        <a:prstGeom prst="rect">
                          <a:avLst/>
                        </a:prstGeom>
                        <a:solidFill>
                          <a:srgbClr val="FFFFFF"/>
                        </a:solidFill>
                        <a:ln w="9525">
                          <a:solidFill>
                            <a:srgbClr val="000000"/>
                          </a:solidFill>
                          <a:miter lim="800000"/>
                          <a:headEnd/>
                          <a:tailEnd/>
                        </a:ln>
                      </wps:spPr>
                      <wps:txbx>
                        <w:txbxContent>
                          <w:p w:rsidR="00252E42" w:rsidRDefault="00252E42" w:rsidP="006A594B">
                            <w:pPr>
                              <w:rPr>
                                <w:rFonts w:ascii="Comic Sans MS" w:hAnsi="Comic Sans MS"/>
                                <w:sz w:val="22"/>
                                <w:szCs w:val="22"/>
                              </w:rPr>
                            </w:pPr>
                          </w:p>
                          <w:p w:rsidR="00252E42" w:rsidRPr="00252E42" w:rsidRDefault="00252E42" w:rsidP="00252E42">
                            <w:pPr>
                              <w:jc w:val="center"/>
                              <w:rPr>
                                <w:rFonts w:ascii="Comic Sans MS" w:hAnsi="Comic Sans MS"/>
                                <w:b/>
                                <w:sz w:val="32"/>
                                <w:szCs w:val="32"/>
                              </w:rPr>
                            </w:pPr>
                            <w:r w:rsidRPr="00252E42">
                              <w:rPr>
                                <w:rFonts w:ascii="Comic Sans MS" w:hAnsi="Comic Sans MS"/>
                                <w:b/>
                                <w:sz w:val="32"/>
                                <w:szCs w:val="32"/>
                              </w:rPr>
                              <w:t>Specials</w:t>
                            </w:r>
                          </w:p>
                          <w:p w:rsidR="00252E42" w:rsidRDefault="00001FF5" w:rsidP="006A594B">
                            <w:pPr>
                              <w:rPr>
                                <w:rFonts w:ascii="Comic Sans MS" w:hAnsi="Comic Sans MS"/>
                                <w:sz w:val="22"/>
                                <w:szCs w:val="22"/>
                              </w:rPr>
                            </w:pPr>
                            <w:r>
                              <w:rPr>
                                <w:rFonts w:ascii="Comic Sans MS" w:hAnsi="Comic Sans MS"/>
                                <w:sz w:val="22"/>
                                <w:szCs w:val="22"/>
                              </w:rPr>
                              <w:t>Monday</w:t>
                            </w:r>
                            <w:r>
                              <w:rPr>
                                <w:rFonts w:ascii="Comic Sans MS" w:hAnsi="Comic Sans MS"/>
                                <w:sz w:val="22"/>
                                <w:szCs w:val="22"/>
                              </w:rPr>
                              <w:tab/>
                            </w:r>
                            <w:r w:rsidR="001B38E1">
                              <w:rPr>
                                <w:rFonts w:ascii="Comic Sans MS" w:hAnsi="Comic Sans MS"/>
                                <w:sz w:val="22"/>
                                <w:szCs w:val="22"/>
                              </w:rPr>
                              <w:t>Science</w:t>
                            </w:r>
                            <w:r>
                              <w:rPr>
                                <w:rFonts w:ascii="Comic Sans MS" w:hAnsi="Comic Sans MS"/>
                                <w:sz w:val="22"/>
                                <w:szCs w:val="22"/>
                              </w:rPr>
                              <w:tab/>
                            </w:r>
                            <w:r>
                              <w:rPr>
                                <w:rFonts w:ascii="Comic Sans MS" w:hAnsi="Comic Sans MS"/>
                                <w:sz w:val="22"/>
                                <w:szCs w:val="22"/>
                              </w:rPr>
                              <w:tab/>
                            </w:r>
                          </w:p>
                          <w:p w:rsidR="00252E42" w:rsidRDefault="00001FF5" w:rsidP="006A594B">
                            <w:pPr>
                              <w:rPr>
                                <w:rFonts w:ascii="Comic Sans MS" w:hAnsi="Comic Sans MS"/>
                                <w:sz w:val="22"/>
                                <w:szCs w:val="22"/>
                              </w:rPr>
                            </w:pPr>
                            <w:r>
                              <w:rPr>
                                <w:rFonts w:ascii="Comic Sans MS" w:hAnsi="Comic Sans MS"/>
                                <w:sz w:val="22"/>
                                <w:szCs w:val="22"/>
                              </w:rPr>
                              <w:t>Tuesday</w:t>
                            </w:r>
                            <w:r>
                              <w:rPr>
                                <w:rFonts w:ascii="Comic Sans MS" w:hAnsi="Comic Sans MS"/>
                                <w:sz w:val="22"/>
                                <w:szCs w:val="22"/>
                              </w:rPr>
                              <w:tab/>
                            </w:r>
                            <w:r w:rsidR="001B38E1">
                              <w:rPr>
                                <w:rFonts w:ascii="Comic Sans MS" w:hAnsi="Comic Sans MS"/>
                                <w:sz w:val="22"/>
                                <w:szCs w:val="22"/>
                              </w:rPr>
                              <w:t xml:space="preserve"> Art</w:t>
                            </w:r>
                            <w:r>
                              <w:rPr>
                                <w:rFonts w:ascii="Comic Sans MS" w:hAnsi="Comic Sans MS"/>
                                <w:sz w:val="22"/>
                                <w:szCs w:val="22"/>
                              </w:rPr>
                              <w:tab/>
                            </w:r>
                            <w:r>
                              <w:rPr>
                                <w:rFonts w:ascii="Comic Sans MS" w:hAnsi="Comic Sans MS"/>
                                <w:sz w:val="22"/>
                                <w:szCs w:val="22"/>
                              </w:rPr>
                              <w:tab/>
                            </w:r>
                          </w:p>
                          <w:p w:rsidR="00252E42" w:rsidRDefault="00001FF5" w:rsidP="006A594B">
                            <w:pPr>
                              <w:rPr>
                                <w:rFonts w:ascii="Comic Sans MS" w:hAnsi="Comic Sans MS"/>
                                <w:sz w:val="22"/>
                                <w:szCs w:val="22"/>
                              </w:rPr>
                            </w:pPr>
                            <w:r>
                              <w:rPr>
                                <w:rFonts w:ascii="Comic Sans MS" w:hAnsi="Comic Sans MS"/>
                                <w:sz w:val="22"/>
                                <w:szCs w:val="22"/>
                              </w:rPr>
                              <w:t>Wednesday</w:t>
                            </w:r>
                            <w:r>
                              <w:rPr>
                                <w:rFonts w:ascii="Comic Sans MS" w:hAnsi="Comic Sans MS"/>
                                <w:sz w:val="22"/>
                                <w:szCs w:val="22"/>
                              </w:rPr>
                              <w:tab/>
                            </w:r>
                            <w:r w:rsidR="001B38E1">
                              <w:rPr>
                                <w:rFonts w:ascii="Comic Sans MS" w:hAnsi="Comic Sans MS"/>
                                <w:sz w:val="22"/>
                                <w:szCs w:val="22"/>
                              </w:rPr>
                              <w:t xml:space="preserve"> Art</w:t>
                            </w:r>
                          </w:p>
                          <w:p w:rsidR="00252E42" w:rsidRDefault="001B38E1" w:rsidP="006A594B">
                            <w:pPr>
                              <w:rPr>
                                <w:rFonts w:ascii="Comic Sans MS" w:hAnsi="Comic Sans MS"/>
                                <w:sz w:val="22"/>
                                <w:szCs w:val="22"/>
                              </w:rPr>
                            </w:pPr>
                            <w:r>
                              <w:rPr>
                                <w:rFonts w:ascii="Comic Sans MS" w:hAnsi="Comic Sans MS"/>
                                <w:sz w:val="22"/>
                                <w:szCs w:val="22"/>
                              </w:rPr>
                              <w:t>Thursday  Art</w:t>
                            </w:r>
                          </w:p>
                          <w:p w:rsidR="001B38E1" w:rsidRDefault="001B38E1" w:rsidP="006A594B">
                            <w:pPr>
                              <w:rPr>
                                <w:rFonts w:ascii="Comic Sans MS" w:hAnsi="Comic Sans MS"/>
                                <w:sz w:val="22"/>
                                <w:szCs w:val="22"/>
                              </w:rPr>
                            </w:pPr>
                            <w:r>
                              <w:rPr>
                                <w:rFonts w:ascii="Comic Sans MS" w:hAnsi="Comic Sans MS"/>
                                <w:sz w:val="22"/>
                                <w:szCs w:val="22"/>
                              </w:rPr>
                              <w:t>Friday</w:t>
                            </w:r>
                            <w:r>
                              <w:rPr>
                                <w:rFonts w:ascii="Comic Sans MS" w:hAnsi="Comic Sans MS"/>
                                <w:sz w:val="22"/>
                                <w:szCs w:val="22"/>
                              </w:rPr>
                              <w:tab/>
                              <w:t>Gym</w:t>
                            </w:r>
                            <w:bookmarkStart w:id="0" w:name="_GoBack"/>
                            <w:bookmarkEnd w:id="0"/>
                          </w:p>
                          <w:p w:rsidR="00252E42" w:rsidRDefault="00252E42" w:rsidP="006A594B">
                            <w:pPr>
                              <w:rPr>
                                <w:rFonts w:ascii="Comic Sans MS" w:hAnsi="Comic Sans MS"/>
                                <w:sz w:val="22"/>
                                <w:szCs w:val="22"/>
                              </w:rPr>
                            </w:pPr>
                          </w:p>
                          <w:p w:rsidR="00252E42" w:rsidRDefault="00252E42" w:rsidP="00252E42">
                            <w:pPr>
                              <w:rPr>
                                <w:rFonts w:ascii="Comic Sans MS" w:hAnsi="Comic Sans MS"/>
                                <w:sz w:val="20"/>
                                <w:szCs w:val="20"/>
                              </w:rPr>
                            </w:pPr>
                            <w:r w:rsidRPr="00252E42">
                              <w:rPr>
                                <w:rFonts w:ascii="Comic Sans MS" w:hAnsi="Comic Sans MS"/>
                                <w:sz w:val="20"/>
                                <w:szCs w:val="20"/>
                              </w:rPr>
                              <w:t>**Wear tennis shoes on PE days.</w:t>
                            </w:r>
                          </w:p>
                          <w:p w:rsidR="00DB422B" w:rsidRPr="00252E42" w:rsidRDefault="0033643F" w:rsidP="00252E42">
                            <w:pPr>
                              <w:rPr>
                                <w:rFonts w:ascii="Comic Sans MS" w:hAnsi="Comic Sans MS"/>
                                <w:sz w:val="20"/>
                                <w:szCs w:val="20"/>
                              </w:rPr>
                            </w:pPr>
                            <w:r>
                              <w:rPr>
                                <w:rFonts w:ascii="Comic Sans MS" w:hAnsi="Comic Sans MS"/>
                                <w:sz w:val="22"/>
                                <w:szCs w:val="22"/>
                              </w:rPr>
                              <w:t xml:space="preserve">         </w:t>
                            </w:r>
                            <w:r>
                              <w:rPr>
                                <w:rFonts w:ascii="Comic Sans MS" w:hAnsi="Comic Sans MS"/>
                                <w:noProof/>
                                <w:sz w:val="22"/>
                                <w:szCs w:val="22"/>
                              </w:rPr>
                              <w:drawing>
                                <wp:inline distT="0" distB="0" distL="0" distR="0" wp14:anchorId="26B91AE8" wp14:editId="2649FED0">
                                  <wp:extent cx="1104451" cy="1038225"/>
                                  <wp:effectExtent l="0" t="0" r="635" b="0"/>
                                  <wp:docPr id="5" name="Picture 5" descr="C:\Documents and Settings\e201101591\Local Settings\Temporary Internet Files\Content.IE5\9SXV6RVY\MC9004110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201101591\Local Settings\Temporary Internet Files\Content.IE5\9SXV6RVY\MC900411087[1].w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4451" cy="1038225"/>
                                          </a:xfrm>
                                          <a:prstGeom prst="rect">
                                            <a:avLst/>
                                          </a:prstGeom>
                                          <a:noFill/>
                                          <a:ln>
                                            <a:noFill/>
                                          </a:ln>
                                        </pic:spPr>
                                      </pic:pic>
                                    </a:graphicData>
                                  </a:graphic>
                                </wp:inline>
                              </w:drawing>
                            </w:r>
                            <w:r w:rsidR="00DB422B">
                              <w:rPr>
                                <w:rFonts w:ascii="Comic Sans MS" w:hAnsi="Comic Sans MS"/>
                                <w:sz w:val="22"/>
                                <w:szCs w:val="22"/>
                              </w:rPr>
                              <w:t xml:space="preserve">   </w:t>
                            </w:r>
                          </w:p>
                          <w:p w:rsidR="00252E42" w:rsidRPr="00252E42" w:rsidRDefault="00E7096F" w:rsidP="00252E42">
                            <w:pPr>
                              <w:rPr>
                                <w:rFonts w:ascii="Comic Sans MS" w:hAnsi="Comic Sans MS"/>
                                <w:sz w:val="32"/>
                                <w:szCs w:val="32"/>
                              </w:rPr>
                            </w:pPr>
                            <w:r>
                              <w:rPr>
                                <w:rFonts w:ascii="Comic Sans MS" w:hAnsi="Comic Sans MS"/>
                                <w:sz w:val="32"/>
                                <w:szCs w:val="32"/>
                              </w:rPr>
                              <w:t xml:space="preserve">Please remember to complete the Parent Perception Survey!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margin-left:318.75pt;margin-top:2.05pt;width:180pt;height:3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">
                <v:textbox>
                  <w:txbxContent>
                    <w:p w:rsidR="00252E42" w:rsidRDefault="00252E42" w:rsidP="006A594B">
                      <w:pPr>
                        <w:rPr>
                          <w:rFonts w:ascii="Comic Sans MS" w:hAnsi="Comic Sans MS"/>
                          <w:sz w:val="22"/>
                          <w:szCs w:val="22"/>
                        </w:rPr>
                      </w:pPr>
                    </w:p>
                    <w:p w:rsidR="00252E42" w:rsidRPr="00252E42" w:rsidRDefault="00252E42" w:rsidP="00252E42">
                      <w:pPr>
                        <w:jc w:val="center"/>
                        <w:rPr>
                          <w:rFonts w:ascii="Comic Sans MS" w:hAnsi="Comic Sans MS"/>
                          <w:b/>
                          <w:sz w:val="32"/>
                          <w:szCs w:val="32"/>
                        </w:rPr>
                      </w:pPr>
                      <w:r w:rsidRPr="00252E42">
                        <w:rPr>
                          <w:rFonts w:ascii="Comic Sans MS" w:hAnsi="Comic Sans MS"/>
                          <w:b/>
                          <w:sz w:val="32"/>
                          <w:szCs w:val="32"/>
                        </w:rPr>
                        <w:t>Specials</w:t>
                      </w:r>
                    </w:p>
                    <w:p w:rsidR="00252E42" w:rsidRDefault="00001FF5" w:rsidP="006A594B">
                      <w:pPr>
                        <w:rPr>
                          <w:rFonts w:ascii="Comic Sans MS" w:hAnsi="Comic Sans MS"/>
                          <w:sz w:val="22"/>
                          <w:szCs w:val="22"/>
                        </w:rPr>
                      </w:pPr>
                      <w:r>
                        <w:rPr>
                          <w:rFonts w:ascii="Comic Sans MS" w:hAnsi="Comic Sans MS"/>
                          <w:sz w:val="22"/>
                          <w:szCs w:val="22"/>
                        </w:rPr>
                        <w:t>Monday</w:t>
                      </w:r>
                      <w:r>
                        <w:rPr>
                          <w:rFonts w:ascii="Comic Sans MS" w:hAnsi="Comic Sans MS"/>
                          <w:sz w:val="22"/>
                          <w:szCs w:val="22"/>
                        </w:rPr>
                        <w:tab/>
                      </w:r>
                      <w:r w:rsidR="001B38E1">
                        <w:rPr>
                          <w:rFonts w:ascii="Comic Sans MS" w:hAnsi="Comic Sans MS"/>
                          <w:sz w:val="22"/>
                          <w:szCs w:val="22"/>
                        </w:rPr>
                        <w:t>Science</w:t>
                      </w:r>
                      <w:r>
                        <w:rPr>
                          <w:rFonts w:ascii="Comic Sans MS" w:hAnsi="Comic Sans MS"/>
                          <w:sz w:val="22"/>
                          <w:szCs w:val="22"/>
                        </w:rPr>
                        <w:tab/>
                      </w:r>
                      <w:r>
                        <w:rPr>
                          <w:rFonts w:ascii="Comic Sans MS" w:hAnsi="Comic Sans MS"/>
                          <w:sz w:val="22"/>
                          <w:szCs w:val="22"/>
                        </w:rPr>
                        <w:tab/>
                      </w:r>
                    </w:p>
                    <w:p w:rsidR="00252E42" w:rsidRDefault="00001FF5" w:rsidP="006A594B">
                      <w:pPr>
                        <w:rPr>
                          <w:rFonts w:ascii="Comic Sans MS" w:hAnsi="Comic Sans MS"/>
                          <w:sz w:val="22"/>
                          <w:szCs w:val="22"/>
                        </w:rPr>
                      </w:pPr>
                      <w:r>
                        <w:rPr>
                          <w:rFonts w:ascii="Comic Sans MS" w:hAnsi="Comic Sans MS"/>
                          <w:sz w:val="22"/>
                          <w:szCs w:val="22"/>
                        </w:rPr>
                        <w:t>Tuesday</w:t>
                      </w:r>
                      <w:r>
                        <w:rPr>
                          <w:rFonts w:ascii="Comic Sans MS" w:hAnsi="Comic Sans MS"/>
                          <w:sz w:val="22"/>
                          <w:szCs w:val="22"/>
                        </w:rPr>
                        <w:tab/>
                      </w:r>
                      <w:r w:rsidR="001B38E1">
                        <w:rPr>
                          <w:rFonts w:ascii="Comic Sans MS" w:hAnsi="Comic Sans MS"/>
                          <w:sz w:val="22"/>
                          <w:szCs w:val="22"/>
                        </w:rPr>
                        <w:t xml:space="preserve"> Art</w:t>
                      </w:r>
                      <w:r>
                        <w:rPr>
                          <w:rFonts w:ascii="Comic Sans MS" w:hAnsi="Comic Sans MS"/>
                          <w:sz w:val="22"/>
                          <w:szCs w:val="22"/>
                        </w:rPr>
                        <w:tab/>
                      </w:r>
                      <w:r>
                        <w:rPr>
                          <w:rFonts w:ascii="Comic Sans MS" w:hAnsi="Comic Sans MS"/>
                          <w:sz w:val="22"/>
                          <w:szCs w:val="22"/>
                        </w:rPr>
                        <w:tab/>
                      </w:r>
                    </w:p>
                    <w:p w:rsidR="00252E42" w:rsidRDefault="00001FF5" w:rsidP="006A594B">
                      <w:pPr>
                        <w:rPr>
                          <w:rFonts w:ascii="Comic Sans MS" w:hAnsi="Comic Sans MS"/>
                          <w:sz w:val="22"/>
                          <w:szCs w:val="22"/>
                        </w:rPr>
                      </w:pPr>
                      <w:r>
                        <w:rPr>
                          <w:rFonts w:ascii="Comic Sans MS" w:hAnsi="Comic Sans MS"/>
                          <w:sz w:val="22"/>
                          <w:szCs w:val="22"/>
                        </w:rPr>
                        <w:t>Wednesday</w:t>
                      </w:r>
                      <w:r>
                        <w:rPr>
                          <w:rFonts w:ascii="Comic Sans MS" w:hAnsi="Comic Sans MS"/>
                          <w:sz w:val="22"/>
                          <w:szCs w:val="22"/>
                        </w:rPr>
                        <w:tab/>
                      </w:r>
                      <w:r w:rsidR="001B38E1">
                        <w:rPr>
                          <w:rFonts w:ascii="Comic Sans MS" w:hAnsi="Comic Sans MS"/>
                          <w:sz w:val="22"/>
                          <w:szCs w:val="22"/>
                        </w:rPr>
                        <w:t xml:space="preserve"> Art</w:t>
                      </w:r>
                    </w:p>
                    <w:p w:rsidR="00252E42" w:rsidRDefault="001B38E1" w:rsidP="006A594B">
                      <w:pPr>
                        <w:rPr>
                          <w:rFonts w:ascii="Comic Sans MS" w:hAnsi="Comic Sans MS"/>
                          <w:sz w:val="22"/>
                          <w:szCs w:val="22"/>
                        </w:rPr>
                      </w:pPr>
                      <w:r>
                        <w:rPr>
                          <w:rFonts w:ascii="Comic Sans MS" w:hAnsi="Comic Sans MS"/>
                          <w:sz w:val="22"/>
                          <w:szCs w:val="22"/>
                        </w:rPr>
                        <w:t>Thursday  Art</w:t>
                      </w:r>
                    </w:p>
                    <w:p w:rsidR="001B38E1" w:rsidRDefault="001B38E1" w:rsidP="006A594B">
                      <w:pPr>
                        <w:rPr>
                          <w:rFonts w:ascii="Comic Sans MS" w:hAnsi="Comic Sans MS"/>
                          <w:sz w:val="22"/>
                          <w:szCs w:val="22"/>
                        </w:rPr>
                      </w:pPr>
                      <w:r>
                        <w:rPr>
                          <w:rFonts w:ascii="Comic Sans MS" w:hAnsi="Comic Sans MS"/>
                          <w:sz w:val="22"/>
                          <w:szCs w:val="22"/>
                        </w:rPr>
                        <w:t>Friday</w:t>
                      </w:r>
                      <w:r>
                        <w:rPr>
                          <w:rFonts w:ascii="Comic Sans MS" w:hAnsi="Comic Sans MS"/>
                          <w:sz w:val="22"/>
                          <w:szCs w:val="22"/>
                        </w:rPr>
                        <w:tab/>
                        <w:t>Gym</w:t>
                      </w:r>
                      <w:bookmarkStart w:id="1" w:name="_GoBack"/>
                      <w:bookmarkEnd w:id="1"/>
                    </w:p>
                    <w:p w:rsidR="00252E42" w:rsidRDefault="00252E42" w:rsidP="006A594B">
                      <w:pPr>
                        <w:rPr>
                          <w:rFonts w:ascii="Comic Sans MS" w:hAnsi="Comic Sans MS"/>
                          <w:sz w:val="22"/>
                          <w:szCs w:val="22"/>
                        </w:rPr>
                      </w:pPr>
                    </w:p>
                    <w:p w:rsidR="00252E42" w:rsidRDefault="00252E42" w:rsidP="00252E42">
                      <w:pPr>
                        <w:rPr>
                          <w:rFonts w:ascii="Comic Sans MS" w:hAnsi="Comic Sans MS"/>
                          <w:sz w:val="20"/>
                          <w:szCs w:val="20"/>
                        </w:rPr>
                      </w:pPr>
                      <w:r w:rsidRPr="00252E42">
                        <w:rPr>
                          <w:rFonts w:ascii="Comic Sans MS" w:hAnsi="Comic Sans MS"/>
                          <w:sz w:val="20"/>
                          <w:szCs w:val="20"/>
                        </w:rPr>
                        <w:t>**Wear tennis shoes on PE days.</w:t>
                      </w:r>
                    </w:p>
                    <w:p w:rsidR="00DB422B" w:rsidRPr="00252E42" w:rsidRDefault="0033643F" w:rsidP="00252E42">
                      <w:pPr>
                        <w:rPr>
                          <w:rFonts w:ascii="Comic Sans MS" w:hAnsi="Comic Sans MS"/>
                          <w:sz w:val="20"/>
                          <w:szCs w:val="20"/>
                        </w:rPr>
                      </w:pPr>
                      <w:r>
                        <w:rPr>
                          <w:rFonts w:ascii="Comic Sans MS" w:hAnsi="Comic Sans MS"/>
                          <w:sz w:val="22"/>
                          <w:szCs w:val="22"/>
                        </w:rPr>
                        <w:t xml:space="preserve">         </w:t>
                      </w:r>
                      <w:r>
                        <w:rPr>
                          <w:rFonts w:ascii="Comic Sans MS" w:hAnsi="Comic Sans MS"/>
                          <w:noProof/>
                          <w:sz w:val="22"/>
                          <w:szCs w:val="22"/>
                        </w:rPr>
                        <w:drawing>
                          <wp:inline distT="0" distB="0" distL="0" distR="0" wp14:anchorId="26B91AE8" wp14:editId="2649FED0">
                            <wp:extent cx="1104451" cy="1038225"/>
                            <wp:effectExtent l="0" t="0" r="635" b="0"/>
                            <wp:docPr id="5" name="Picture 5" descr="C:\Documents and Settings\e201101591\Local Settings\Temporary Internet Files\Content.IE5\9SXV6RVY\MC9004110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201101591\Local Settings\Temporary Internet Files\Content.IE5\9SXV6RVY\MC900411087[1].wm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4451" cy="1038225"/>
                                    </a:xfrm>
                                    <a:prstGeom prst="rect">
                                      <a:avLst/>
                                    </a:prstGeom>
                                    <a:noFill/>
                                    <a:ln>
                                      <a:noFill/>
                                    </a:ln>
                                  </pic:spPr>
                                </pic:pic>
                              </a:graphicData>
                            </a:graphic>
                          </wp:inline>
                        </w:drawing>
                      </w:r>
                      <w:r w:rsidR="00DB422B">
                        <w:rPr>
                          <w:rFonts w:ascii="Comic Sans MS" w:hAnsi="Comic Sans MS"/>
                          <w:sz w:val="22"/>
                          <w:szCs w:val="22"/>
                        </w:rPr>
                        <w:t xml:space="preserve">   </w:t>
                      </w:r>
                    </w:p>
                    <w:p w:rsidR="00252E42" w:rsidRPr="00252E42" w:rsidRDefault="00E7096F" w:rsidP="00252E42">
                      <w:pPr>
                        <w:rPr>
                          <w:rFonts w:ascii="Comic Sans MS" w:hAnsi="Comic Sans MS"/>
                          <w:sz w:val="32"/>
                          <w:szCs w:val="32"/>
                        </w:rPr>
                      </w:pPr>
                      <w:r>
                        <w:rPr>
                          <w:rFonts w:ascii="Comic Sans MS" w:hAnsi="Comic Sans MS"/>
                          <w:sz w:val="32"/>
                          <w:szCs w:val="32"/>
                        </w:rPr>
                        <w:t xml:space="preserve">Please remember to complete the Parent Perception Survey!  </w:t>
                      </w:r>
                    </w:p>
                  </w:txbxContent>
                </v:textbox>
              </v:shape>
            </w:pict>
          </mc:Fallback>
        </mc:AlternateContent>
      </w:r>
    </w:p>
    <w:p w:rsidR="00AF4755" w:rsidRDefault="00A672A0">
      <w:r>
        <w:rPr>
          <w:noProof/>
        </w:rPr>
        <mc:AlternateContent>
          <mc:Choice Requires="wps">
            <w:drawing>
              <wp:anchor distT="0" distB="0" distL="114300" distR="114300" simplePos="0" relativeHeight="251660800" behindDoc="0" locked="0" layoutInCell="1" allowOverlap="1" wp14:anchorId="6137D552" wp14:editId="35FF95A3">
                <wp:simplePos x="0" y="0"/>
                <wp:positionH relativeFrom="column">
                  <wp:posOffset>-685800</wp:posOffset>
                </wp:positionH>
                <wp:positionV relativeFrom="paragraph">
                  <wp:posOffset>127000</wp:posOffset>
                </wp:positionV>
                <wp:extent cx="4686300" cy="3743325"/>
                <wp:effectExtent l="9525" t="12700" r="9525" b="635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743325"/>
                        </a:xfrm>
                        <a:prstGeom prst="rect">
                          <a:avLst/>
                        </a:prstGeom>
                        <a:solidFill>
                          <a:srgbClr val="FFFFFF"/>
                        </a:solidFill>
                        <a:ln w="9525">
                          <a:solidFill>
                            <a:srgbClr val="000000"/>
                          </a:solidFill>
                          <a:miter lim="800000"/>
                          <a:headEnd/>
                          <a:tailEnd/>
                        </a:ln>
                      </wps:spPr>
                      <wps:txbx>
                        <w:txbxContent>
                          <w:p w:rsidR="00DB422B" w:rsidRPr="00E7096F" w:rsidRDefault="00DB422B" w:rsidP="00F263AC">
                            <w:pPr>
                              <w:rPr>
                                <w:rFonts w:ascii="Tahoma" w:hAnsi="Tahoma" w:cs="Tahoma"/>
                                <w:bCs/>
                                <w:sz w:val="18"/>
                                <w:szCs w:val="18"/>
                                <w:u w:val="single"/>
                              </w:rPr>
                            </w:pPr>
                            <w:r w:rsidRPr="00E7096F">
                              <w:rPr>
                                <w:rFonts w:ascii="Tahoma" w:hAnsi="Tahoma" w:cs="Tahoma"/>
                                <w:bCs/>
                                <w:sz w:val="18"/>
                                <w:szCs w:val="18"/>
                                <w:u w:val="single"/>
                              </w:rPr>
                              <w:t xml:space="preserve">Math </w:t>
                            </w:r>
                          </w:p>
                          <w:p w:rsidR="007B452F" w:rsidRPr="00E7096F" w:rsidRDefault="007B452F" w:rsidP="007B452F">
                            <w:pPr>
                              <w:autoSpaceDE w:val="0"/>
                              <w:autoSpaceDN w:val="0"/>
                              <w:adjustRightInd w:val="0"/>
                              <w:rPr>
                                <w:rFonts w:ascii="Tahoma" w:hAnsi="Tahoma" w:cs="Tahoma"/>
                                <w:color w:val="000000"/>
                                <w:sz w:val="18"/>
                                <w:szCs w:val="18"/>
                              </w:rPr>
                            </w:pPr>
                            <w:r w:rsidRPr="00E7096F">
                              <w:rPr>
                                <w:rFonts w:ascii="Tahoma" w:hAnsi="Tahoma" w:cs="Tahoma"/>
                                <w:b/>
                                <w:bCs/>
                                <w:color w:val="000000"/>
                                <w:sz w:val="18"/>
                                <w:szCs w:val="18"/>
                              </w:rPr>
                              <w:t xml:space="preserve">MCCK.NBT.1 </w:t>
                            </w:r>
                            <w:r w:rsidRPr="00E7096F">
                              <w:rPr>
                                <w:rFonts w:ascii="Tahoma" w:hAnsi="Tahoma" w:cs="Tahoma"/>
                                <w:color w:val="000000"/>
                                <w:sz w:val="18"/>
                                <w:szCs w:val="18"/>
                              </w:rPr>
                              <w:t>Compose and decompose numbers from 11 to 19 into ten ones.</w:t>
                            </w:r>
                          </w:p>
                          <w:p w:rsidR="007B452F" w:rsidRPr="00E7096F" w:rsidRDefault="007B452F" w:rsidP="007B452F">
                            <w:pPr>
                              <w:autoSpaceDE w:val="0"/>
                              <w:autoSpaceDN w:val="0"/>
                              <w:adjustRightInd w:val="0"/>
                              <w:rPr>
                                <w:rFonts w:ascii="Tahoma" w:hAnsi="Tahoma" w:cs="Tahoma"/>
                                <w:color w:val="000000"/>
                                <w:sz w:val="18"/>
                                <w:szCs w:val="18"/>
                              </w:rPr>
                            </w:pPr>
                            <w:r w:rsidRPr="00E7096F">
                              <w:rPr>
                                <w:rFonts w:ascii="Tahoma" w:hAnsi="Tahoma" w:cs="Tahoma"/>
                                <w:b/>
                                <w:bCs/>
                                <w:color w:val="000000"/>
                                <w:sz w:val="18"/>
                                <w:szCs w:val="18"/>
                              </w:rPr>
                              <w:t xml:space="preserve">MCCK.CC.3 </w:t>
                            </w:r>
                            <w:r w:rsidRPr="00E7096F">
                              <w:rPr>
                                <w:rFonts w:ascii="Tahoma" w:hAnsi="Tahoma" w:cs="Tahoma"/>
                                <w:color w:val="000000"/>
                                <w:sz w:val="18"/>
                                <w:szCs w:val="18"/>
                              </w:rPr>
                              <w:t xml:space="preserve">Write numbers from 0 to 20. Represent a number of objects with a written numeral 0-20. </w:t>
                            </w:r>
                            <w:r w:rsidRPr="00E7096F">
                              <w:rPr>
                                <w:rFonts w:ascii="Tahoma" w:hAnsi="Tahoma" w:cs="Tahoma"/>
                                <w:b/>
                                <w:bCs/>
                                <w:color w:val="000000"/>
                                <w:sz w:val="18"/>
                                <w:szCs w:val="18"/>
                              </w:rPr>
                              <w:t xml:space="preserve">MCCK.CC.4 </w:t>
                            </w:r>
                            <w:r w:rsidRPr="00E7096F">
                              <w:rPr>
                                <w:rFonts w:ascii="Tahoma" w:hAnsi="Tahoma" w:cs="Tahoma"/>
                                <w:color w:val="000000"/>
                                <w:sz w:val="18"/>
                                <w:szCs w:val="18"/>
                              </w:rPr>
                              <w:t xml:space="preserve">Understand the relationship between numbers and quantities; connect counting to cardinality. </w:t>
                            </w:r>
                          </w:p>
                          <w:p w:rsidR="007B452F" w:rsidRPr="00E7096F" w:rsidRDefault="007B452F" w:rsidP="007B452F">
                            <w:pPr>
                              <w:autoSpaceDE w:val="0"/>
                              <w:autoSpaceDN w:val="0"/>
                              <w:adjustRightInd w:val="0"/>
                              <w:rPr>
                                <w:rFonts w:ascii="Tahoma" w:hAnsi="Tahoma" w:cs="Tahoma"/>
                                <w:color w:val="000000"/>
                                <w:sz w:val="18"/>
                                <w:szCs w:val="18"/>
                              </w:rPr>
                            </w:pPr>
                            <w:r w:rsidRPr="00E7096F">
                              <w:rPr>
                                <w:rFonts w:ascii="Tahoma" w:hAnsi="Tahoma" w:cs="Tahoma"/>
                                <w:color w:val="000000"/>
                                <w:sz w:val="18"/>
                                <w:szCs w:val="18"/>
                              </w:rPr>
                              <w:t xml:space="preserve">a. When counting objects, say the number names in the standard order, pairing each object with one and only one number name and each number name with one and only one object. </w:t>
                            </w:r>
                            <w:r w:rsidRPr="00E7096F">
                              <w:rPr>
                                <w:rFonts w:ascii="Tahoma" w:hAnsi="Tahoma" w:cs="Tahoma"/>
                                <w:b/>
                                <w:bCs/>
                                <w:color w:val="000000"/>
                                <w:sz w:val="18"/>
                                <w:szCs w:val="18"/>
                              </w:rPr>
                              <w:t xml:space="preserve">MCCK.CC.5 </w:t>
                            </w:r>
                            <w:r w:rsidRPr="00E7096F">
                              <w:rPr>
                                <w:rFonts w:ascii="Tahoma" w:hAnsi="Tahoma" w:cs="Tahoma"/>
                                <w:color w:val="000000"/>
                                <w:sz w:val="18"/>
                                <w:szCs w:val="18"/>
                              </w:rPr>
                              <w:t xml:space="preserve">Count to answer “how many?” questions about as many as 20 things arranged in a line, a rectangular array, or a circle, or as many as 10 things in a scattered configuration; given a number from 1–20, count out that many objects. </w:t>
                            </w:r>
                          </w:p>
                          <w:p w:rsidR="007B452F" w:rsidRPr="00E7096F" w:rsidRDefault="007B452F" w:rsidP="007B452F">
                            <w:pPr>
                              <w:autoSpaceDE w:val="0"/>
                              <w:autoSpaceDN w:val="0"/>
                              <w:adjustRightInd w:val="0"/>
                              <w:rPr>
                                <w:rFonts w:ascii="Tahoma" w:hAnsi="Tahoma" w:cs="Tahoma"/>
                                <w:color w:val="000000"/>
                                <w:sz w:val="18"/>
                                <w:szCs w:val="18"/>
                              </w:rPr>
                            </w:pPr>
                            <w:r w:rsidRPr="00E7096F">
                              <w:rPr>
                                <w:rFonts w:ascii="Tahoma" w:hAnsi="Tahoma" w:cs="Tahoma"/>
                                <w:b/>
                                <w:bCs/>
                                <w:color w:val="000000"/>
                                <w:sz w:val="18"/>
                                <w:szCs w:val="18"/>
                              </w:rPr>
                              <w:t xml:space="preserve">MCCK.CC.6 </w:t>
                            </w:r>
                            <w:r w:rsidRPr="00E7096F">
                              <w:rPr>
                                <w:rFonts w:ascii="Tahoma" w:hAnsi="Tahoma" w:cs="Tahoma"/>
                                <w:color w:val="000000"/>
                                <w:sz w:val="18"/>
                                <w:szCs w:val="18"/>
                              </w:rPr>
                              <w:t xml:space="preserve">Identify whether the number of objects in one group is greater than, less than, or equal to the number of objects in another group, e.g., by using matching and counting strategies. </w:t>
                            </w:r>
                          </w:p>
                          <w:p w:rsidR="00DB422B" w:rsidRPr="00E7096F" w:rsidRDefault="00DB422B" w:rsidP="002828BA">
                            <w:pPr>
                              <w:autoSpaceDE w:val="0"/>
                              <w:autoSpaceDN w:val="0"/>
                              <w:adjustRightInd w:val="0"/>
                              <w:rPr>
                                <w:rFonts w:ascii="Tahoma" w:hAnsi="Tahoma" w:cs="Tahoma"/>
                                <w:bCs/>
                                <w:sz w:val="18"/>
                                <w:szCs w:val="18"/>
                              </w:rPr>
                            </w:pPr>
                            <w:r w:rsidRPr="00E7096F">
                              <w:rPr>
                                <w:rFonts w:ascii="Tahoma" w:hAnsi="Tahoma" w:cs="Tahoma"/>
                                <w:bCs/>
                                <w:sz w:val="18"/>
                                <w:szCs w:val="18"/>
                                <w:u w:val="single"/>
                              </w:rPr>
                              <w:t xml:space="preserve">Language Arts </w:t>
                            </w:r>
                          </w:p>
                          <w:p w:rsidR="00DB422B" w:rsidRPr="00E7096F" w:rsidRDefault="00DB422B" w:rsidP="00F263AC">
                            <w:pPr>
                              <w:autoSpaceDE w:val="0"/>
                              <w:autoSpaceDN w:val="0"/>
                              <w:adjustRightInd w:val="0"/>
                              <w:rPr>
                                <w:rFonts w:ascii="Tahoma" w:hAnsi="Tahoma" w:cs="Tahoma"/>
                                <w:bCs/>
                                <w:sz w:val="18"/>
                                <w:szCs w:val="18"/>
                              </w:rPr>
                            </w:pPr>
                            <w:r w:rsidRPr="00E7096F">
                              <w:rPr>
                                <w:rFonts w:ascii="Tahoma" w:hAnsi="Tahoma" w:cs="Tahoma"/>
                                <w:bCs/>
                                <w:sz w:val="18"/>
                                <w:szCs w:val="18"/>
                              </w:rPr>
                              <w:t>- read first 50 high-frequency sight words and common words, such as colors, numbers, names, and places (KLA_D2009-34)</w:t>
                            </w:r>
                          </w:p>
                          <w:p w:rsidR="00DB422B" w:rsidRPr="00E7096F" w:rsidRDefault="00DB422B" w:rsidP="00F263AC">
                            <w:pPr>
                              <w:autoSpaceDE w:val="0"/>
                              <w:autoSpaceDN w:val="0"/>
                              <w:adjustRightInd w:val="0"/>
                              <w:rPr>
                                <w:rFonts w:ascii="Tahoma" w:hAnsi="Tahoma" w:cs="Tahoma"/>
                                <w:bCs/>
                                <w:sz w:val="18"/>
                                <w:szCs w:val="18"/>
                              </w:rPr>
                            </w:pPr>
                            <w:r w:rsidRPr="00E7096F">
                              <w:rPr>
                                <w:rFonts w:ascii="Tahoma" w:hAnsi="Tahoma" w:cs="Tahoma"/>
                                <w:bCs/>
                                <w:sz w:val="18"/>
                                <w:szCs w:val="18"/>
                              </w:rPr>
                              <w:t xml:space="preserve">*Make flashcards of the words your child knows from the sight word list and add one or two new ones every week. </w:t>
                            </w:r>
                          </w:p>
                          <w:p w:rsidR="00DB422B" w:rsidRPr="00E7096F" w:rsidRDefault="00DB422B" w:rsidP="00F263AC">
                            <w:pPr>
                              <w:rPr>
                                <w:rFonts w:ascii="Tahoma" w:hAnsi="Tahoma" w:cs="Tahoma"/>
                                <w:bCs/>
                                <w:sz w:val="18"/>
                                <w:szCs w:val="18"/>
                              </w:rPr>
                            </w:pPr>
                            <w:r w:rsidRPr="00E7096F">
                              <w:rPr>
                                <w:rFonts w:ascii="Tahoma" w:hAnsi="Tahoma" w:cs="Tahoma"/>
                                <w:bCs/>
                                <w:sz w:val="18"/>
                                <w:szCs w:val="18"/>
                                <w:u w:val="single"/>
                              </w:rPr>
                              <w:t>Social Studies</w:t>
                            </w:r>
                            <w:r w:rsidRPr="00E7096F">
                              <w:rPr>
                                <w:rFonts w:ascii="Tahoma" w:hAnsi="Tahoma" w:cs="Tahoma"/>
                                <w:bCs/>
                                <w:sz w:val="18"/>
                                <w:szCs w:val="18"/>
                              </w:rPr>
                              <w:t xml:space="preserve"> (We alternate between Science and Social Studies) </w:t>
                            </w:r>
                          </w:p>
                          <w:p w:rsidR="00DB422B" w:rsidRPr="00E7096F" w:rsidRDefault="00DB422B" w:rsidP="00F263AC">
                            <w:pPr>
                              <w:rPr>
                                <w:rFonts w:ascii="Tahoma" w:hAnsi="Tahoma" w:cs="Tahoma"/>
                                <w:bCs/>
                                <w:sz w:val="18"/>
                                <w:szCs w:val="18"/>
                              </w:rPr>
                            </w:pPr>
                            <w:r w:rsidRPr="00E7096F">
                              <w:rPr>
                                <w:rFonts w:ascii="Tahoma" w:hAnsi="Tahoma" w:cs="Tahoma"/>
                                <w:bCs/>
                                <w:sz w:val="18"/>
                                <w:szCs w:val="18"/>
                              </w:rPr>
                              <w:t>*Thanksgiving</w:t>
                            </w:r>
                          </w:p>
                          <w:p w:rsidR="00DB422B" w:rsidRPr="00E7096F" w:rsidRDefault="00DB422B" w:rsidP="00F263AC">
                            <w:pPr>
                              <w:autoSpaceDE w:val="0"/>
                              <w:autoSpaceDN w:val="0"/>
                              <w:adjustRightInd w:val="0"/>
                              <w:rPr>
                                <w:rFonts w:ascii="Tahoma" w:hAnsi="Tahoma" w:cs="Tahoma"/>
                                <w:bCs/>
                                <w:sz w:val="18"/>
                                <w:szCs w:val="18"/>
                              </w:rPr>
                            </w:pPr>
                            <w:r w:rsidRPr="00E7096F">
                              <w:rPr>
                                <w:rFonts w:ascii="Tahoma" w:hAnsi="Tahoma" w:cs="Tahoma"/>
                                <w:bCs/>
                                <w:sz w:val="18"/>
                                <w:szCs w:val="18"/>
                              </w:rPr>
                              <w:t>-identify the purpose of Thanksgiving Day and describe the people or events celebrated (GPS) (KSS_H2008-31)</w:t>
                            </w:r>
                          </w:p>
                          <w:p w:rsidR="00DB422B" w:rsidRPr="00E7096F" w:rsidRDefault="00DB422B" w:rsidP="00F263AC">
                            <w:pPr>
                              <w:autoSpaceDE w:val="0"/>
                              <w:autoSpaceDN w:val="0"/>
                              <w:adjustRightInd w:val="0"/>
                              <w:rPr>
                                <w:rFonts w:ascii="Tahoma" w:hAnsi="Tahoma" w:cs="Tahoma"/>
                                <w:bCs/>
                                <w:sz w:val="18"/>
                                <w:szCs w:val="18"/>
                              </w:rPr>
                            </w:pPr>
                            <w:r w:rsidRPr="00E7096F">
                              <w:rPr>
                                <w:rFonts w:ascii="Tahoma" w:hAnsi="Tahoma" w:cs="Tahoma"/>
                                <w:bCs/>
                                <w:sz w:val="18"/>
                                <w:szCs w:val="18"/>
                              </w:rPr>
                              <w:t xml:space="preserve">*Ask your child to draw a picture about the first Thanksgiving to use as a decoration. Have them label the picture or write a sentence about it. </w:t>
                            </w:r>
                          </w:p>
                          <w:p w:rsidR="00DB422B" w:rsidRPr="00E7096F" w:rsidRDefault="00DB422B" w:rsidP="00F263AC">
                            <w:pPr>
                              <w:autoSpaceDE w:val="0"/>
                              <w:autoSpaceDN w:val="0"/>
                              <w:adjustRightInd w:val="0"/>
                              <w:rPr>
                                <w:rFonts w:ascii="Tahoma" w:hAnsi="Tahoma" w:cs="Tahoma"/>
                                <w:sz w:val="18"/>
                                <w:szCs w:val="18"/>
                              </w:rPr>
                            </w:pPr>
                            <w:r w:rsidRPr="00E7096F">
                              <w:rPr>
                                <w:rFonts w:ascii="Tahoma" w:hAnsi="Tahoma" w:cs="Tahoma"/>
                                <w:bCs/>
                                <w:sz w:val="18"/>
                                <w:szCs w:val="18"/>
                              </w:rPr>
                              <w:t xml:space="preserve">*Come up with three different foods. Have your child tally everyone in the family’s favorite. </w:t>
                            </w:r>
                          </w:p>
                          <w:p w:rsidR="00DB422B" w:rsidRPr="007B452F" w:rsidRDefault="00DB422B">
                            <w:pPr>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margin-left:-54pt;margin-top:10pt;width:369pt;height:29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">
                <v:textbox>
                  <w:txbxContent>
                    <w:p w:rsidR="00DB422B" w:rsidRPr="00E7096F" w:rsidRDefault="00DB422B" w:rsidP="00F263AC">
                      <w:pPr>
                        <w:rPr>
                          <w:rFonts w:ascii="Tahoma" w:hAnsi="Tahoma" w:cs="Tahoma"/>
                          <w:bCs/>
                          <w:sz w:val="18"/>
                          <w:szCs w:val="18"/>
                          <w:u w:val="single"/>
                        </w:rPr>
                      </w:pPr>
                      <w:r w:rsidRPr="00E7096F">
                        <w:rPr>
                          <w:rFonts w:ascii="Tahoma" w:hAnsi="Tahoma" w:cs="Tahoma"/>
                          <w:bCs/>
                          <w:sz w:val="18"/>
                          <w:szCs w:val="18"/>
                          <w:u w:val="single"/>
                        </w:rPr>
                        <w:t xml:space="preserve">Math </w:t>
                      </w:r>
                    </w:p>
                    <w:p w:rsidR="007B452F" w:rsidRPr="00E7096F" w:rsidRDefault="007B452F" w:rsidP="007B452F">
                      <w:pPr>
                        <w:autoSpaceDE w:val="0"/>
                        <w:autoSpaceDN w:val="0"/>
                        <w:adjustRightInd w:val="0"/>
                        <w:rPr>
                          <w:rFonts w:ascii="Tahoma" w:hAnsi="Tahoma" w:cs="Tahoma"/>
                          <w:color w:val="000000"/>
                          <w:sz w:val="18"/>
                          <w:szCs w:val="18"/>
                        </w:rPr>
                      </w:pPr>
                      <w:r w:rsidRPr="00E7096F">
                        <w:rPr>
                          <w:rFonts w:ascii="Tahoma" w:hAnsi="Tahoma" w:cs="Tahoma"/>
                          <w:b/>
                          <w:bCs/>
                          <w:color w:val="000000"/>
                          <w:sz w:val="18"/>
                          <w:szCs w:val="18"/>
                        </w:rPr>
                        <w:t xml:space="preserve">MCCK.NBT.1 </w:t>
                      </w:r>
                      <w:r w:rsidRPr="00E7096F">
                        <w:rPr>
                          <w:rFonts w:ascii="Tahoma" w:hAnsi="Tahoma" w:cs="Tahoma"/>
                          <w:color w:val="000000"/>
                          <w:sz w:val="18"/>
                          <w:szCs w:val="18"/>
                        </w:rPr>
                        <w:t>Compose and decompose numbers from 11 to 19 into ten ones.</w:t>
                      </w:r>
                    </w:p>
                    <w:p w:rsidR="007B452F" w:rsidRPr="00E7096F" w:rsidRDefault="007B452F" w:rsidP="007B452F">
                      <w:pPr>
                        <w:autoSpaceDE w:val="0"/>
                        <w:autoSpaceDN w:val="0"/>
                        <w:adjustRightInd w:val="0"/>
                        <w:rPr>
                          <w:rFonts w:ascii="Tahoma" w:hAnsi="Tahoma" w:cs="Tahoma"/>
                          <w:color w:val="000000"/>
                          <w:sz w:val="18"/>
                          <w:szCs w:val="18"/>
                        </w:rPr>
                      </w:pPr>
                      <w:r w:rsidRPr="00E7096F">
                        <w:rPr>
                          <w:rFonts w:ascii="Tahoma" w:hAnsi="Tahoma" w:cs="Tahoma"/>
                          <w:b/>
                          <w:bCs/>
                          <w:color w:val="000000"/>
                          <w:sz w:val="18"/>
                          <w:szCs w:val="18"/>
                        </w:rPr>
                        <w:t xml:space="preserve">MCCK.CC.3 </w:t>
                      </w:r>
                      <w:r w:rsidRPr="00E7096F">
                        <w:rPr>
                          <w:rFonts w:ascii="Tahoma" w:hAnsi="Tahoma" w:cs="Tahoma"/>
                          <w:color w:val="000000"/>
                          <w:sz w:val="18"/>
                          <w:szCs w:val="18"/>
                        </w:rPr>
                        <w:t xml:space="preserve">Write numbers from 0 to 20. Represent a number of objects with a written numeral 0-20. </w:t>
                      </w:r>
                      <w:r w:rsidRPr="00E7096F">
                        <w:rPr>
                          <w:rFonts w:ascii="Tahoma" w:hAnsi="Tahoma" w:cs="Tahoma"/>
                          <w:b/>
                          <w:bCs/>
                          <w:color w:val="000000"/>
                          <w:sz w:val="18"/>
                          <w:szCs w:val="18"/>
                        </w:rPr>
                        <w:t xml:space="preserve">MCCK.CC.4 </w:t>
                      </w:r>
                      <w:r w:rsidRPr="00E7096F">
                        <w:rPr>
                          <w:rFonts w:ascii="Tahoma" w:hAnsi="Tahoma" w:cs="Tahoma"/>
                          <w:color w:val="000000"/>
                          <w:sz w:val="18"/>
                          <w:szCs w:val="18"/>
                        </w:rPr>
                        <w:t xml:space="preserve">Understand the relationship between numbers and quantities; connect counting to cardinality. </w:t>
                      </w:r>
                    </w:p>
                    <w:p w:rsidR="007B452F" w:rsidRPr="00E7096F" w:rsidRDefault="007B452F" w:rsidP="007B452F">
                      <w:pPr>
                        <w:autoSpaceDE w:val="0"/>
                        <w:autoSpaceDN w:val="0"/>
                        <w:adjustRightInd w:val="0"/>
                        <w:rPr>
                          <w:rFonts w:ascii="Tahoma" w:hAnsi="Tahoma" w:cs="Tahoma"/>
                          <w:color w:val="000000"/>
                          <w:sz w:val="18"/>
                          <w:szCs w:val="18"/>
                        </w:rPr>
                      </w:pPr>
                      <w:r w:rsidRPr="00E7096F">
                        <w:rPr>
                          <w:rFonts w:ascii="Tahoma" w:hAnsi="Tahoma" w:cs="Tahoma"/>
                          <w:color w:val="000000"/>
                          <w:sz w:val="18"/>
                          <w:szCs w:val="18"/>
                        </w:rPr>
                        <w:t xml:space="preserve">a. When counting objects, say the number names in the standard order, pairing each object with one and only one number name and each number name with one and only one object. </w:t>
                      </w:r>
                      <w:r w:rsidRPr="00E7096F">
                        <w:rPr>
                          <w:rFonts w:ascii="Tahoma" w:hAnsi="Tahoma" w:cs="Tahoma"/>
                          <w:b/>
                          <w:bCs/>
                          <w:color w:val="000000"/>
                          <w:sz w:val="18"/>
                          <w:szCs w:val="18"/>
                        </w:rPr>
                        <w:t xml:space="preserve">MCCK.CC.5 </w:t>
                      </w:r>
                      <w:r w:rsidRPr="00E7096F">
                        <w:rPr>
                          <w:rFonts w:ascii="Tahoma" w:hAnsi="Tahoma" w:cs="Tahoma"/>
                          <w:color w:val="000000"/>
                          <w:sz w:val="18"/>
                          <w:szCs w:val="18"/>
                        </w:rPr>
                        <w:t xml:space="preserve">Count to answer “how many?” questions about as many as 20 things arranged in a line, a rectangular array, or a circle, or as many as 10 things in a scattered configuration; given a number from 1–20, count out that many objects. </w:t>
                      </w:r>
                    </w:p>
                    <w:p w:rsidR="007B452F" w:rsidRPr="00E7096F" w:rsidRDefault="007B452F" w:rsidP="007B452F">
                      <w:pPr>
                        <w:autoSpaceDE w:val="0"/>
                        <w:autoSpaceDN w:val="0"/>
                        <w:adjustRightInd w:val="0"/>
                        <w:rPr>
                          <w:rFonts w:ascii="Tahoma" w:hAnsi="Tahoma" w:cs="Tahoma"/>
                          <w:color w:val="000000"/>
                          <w:sz w:val="18"/>
                          <w:szCs w:val="18"/>
                        </w:rPr>
                      </w:pPr>
                      <w:r w:rsidRPr="00E7096F">
                        <w:rPr>
                          <w:rFonts w:ascii="Tahoma" w:hAnsi="Tahoma" w:cs="Tahoma"/>
                          <w:b/>
                          <w:bCs/>
                          <w:color w:val="000000"/>
                          <w:sz w:val="18"/>
                          <w:szCs w:val="18"/>
                        </w:rPr>
                        <w:t xml:space="preserve">MCCK.CC.6 </w:t>
                      </w:r>
                      <w:r w:rsidRPr="00E7096F">
                        <w:rPr>
                          <w:rFonts w:ascii="Tahoma" w:hAnsi="Tahoma" w:cs="Tahoma"/>
                          <w:color w:val="000000"/>
                          <w:sz w:val="18"/>
                          <w:szCs w:val="18"/>
                        </w:rPr>
                        <w:t xml:space="preserve">Identify whether the number of objects in one group is greater than, less than, or equal to the number of objects in another group, e.g., by using matching and counting strategies. </w:t>
                      </w:r>
                    </w:p>
                    <w:p w:rsidR="00DB422B" w:rsidRPr="00E7096F" w:rsidRDefault="00DB422B" w:rsidP="002828BA">
                      <w:pPr>
                        <w:autoSpaceDE w:val="0"/>
                        <w:autoSpaceDN w:val="0"/>
                        <w:adjustRightInd w:val="0"/>
                        <w:rPr>
                          <w:rFonts w:ascii="Tahoma" w:hAnsi="Tahoma" w:cs="Tahoma"/>
                          <w:bCs/>
                          <w:sz w:val="18"/>
                          <w:szCs w:val="18"/>
                        </w:rPr>
                      </w:pPr>
                      <w:r w:rsidRPr="00E7096F">
                        <w:rPr>
                          <w:rFonts w:ascii="Tahoma" w:hAnsi="Tahoma" w:cs="Tahoma"/>
                          <w:bCs/>
                          <w:sz w:val="18"/>
                          <w:szCs w:val="18"/>
                          <w:u w:val="single"/>
                        </w:rPr>
                        <w:t xml:space="preserve">Language Arts </w:t>
                      </w:r>
                    </w:p>
                    <w:p w:rsidR="00DB422B" w:rsidRPr="00E7096F" w:rsidRDefault="00DB422B" w:rsidP="00F263AC">
                      <w:pPr>
                        <w:autoSpaceDE w:val="0"/>
                        <w:autoSpaceDN w:val="0"/>
                        <w:adjustRightInd w:val="0"/>
                        <w:rPr>
                          <w:rFonts w:ascii="Tahoma" w:hAnsi="Tahoma" w:cs="Tahoma"/>
                          <w:bCs/>
                          <w:sz w:val="18"/>
                          <w:szCs w:val="18"/>
                        </w:rPr>
                      </w:pPr>
                      <w:r w:rsidRPr="00E7096F">
                        <w:rPr>
                          <w:rFonts w:ascii="Tahoma" w:hAnsi="Tahoma" w:cs="Tahoma"/>
                          <w:bCs/>
                          <w:sz w:val="18"/>
                          <w:szCs w:val="18"/>
                        </w:rPr>
                        <w:t>- read first 50 high-frequency sight words and common words, such as colors, numbers, names, and places (KLA_D2009-34)</w:t>
                      </w:r>
                    </w:p>
                    <w:p w:rsidR="00DB422B" w:rsidRPr="00E7096F" w:rsidRDefault="00DB422B" w:rsidP="00F263AC">
                      <w:pPr>
                        <w:autoSpaceDE w:val="0"/>
                        <w:autoSpaceDN w:val="0"/>
                        <w:adjustRightInd w:val="0"/>
                        <w:rPr>
                          <w:rFonts w:ascii="Tahoma" w:hAnsi="Tahoma" w:cs="Tahoma"/>
                          <w:bCs/>
                          <w:sz w:val="18"/>
                          <w:szCs w:val="18"/>
                        </w:rPr>
                      </w:pPr>
                      <w:r w:rsidRPr="00E7096F">
                        <w:rPr>
                          <w:rFonts w:ascii="Tahoma" w:hAnsi="Tahoma" w:cs="Tahoma"/>
                          <w:bCs/>
                          <w:sz w:val="18"/>
                          <w:szCs w:val="18"/>
                        </w:rPr>
                        <w:t xml:space="preserve">*Make flashcards of the words your child knows from the sight word list and add one or two new ones every week. </w:t>
                      </w:r>
                    </w:p>
                    <w:p w:rsidR="00DB422B" w:rsidRPr="00E7096F" w:rsidRDefault="00DB422B" w:rsidP="00F263AC">
                      <w:pPr>
                        <w:rPr>
                          <w:rFonts w:ascii="Tahoma" w:hAnsi="Tahoma" w:cs="Tahoma"/>
                          <w:bCs/>
                          <w:sz w:val="18"/>
                          <w:szCs w:val="18"/>
                        </w:rPr>
                      </w:pPr>
                      <w:r w:rsidRPr="00E7096F">
                        <w:rPr>
                          <w:rFonts w:ascii="Tahoma" w:hAnsi="Tahoma" w:cs="Tahoma"/>
                          <w:bCs/>
                          <w:sz w:val="18"/>
                          <w:szCs w:val="18"/>
                          <w:u w:val="single"/>
                        </w:rPr>
                        <w:t>Social Studies</w:t>
                      </w:r>
                      <w:r w:rsidRPr="00E7096F">
                        <w:rPr>
                          <w:rFonts w:ascii="Tahoma" w:hAnsi="Tahoma" w:cs="Tahoma"/>
                          <w:bCs/>
                          <w:sz w:val="18"/>
                          <w:szCs w:val="18"/>
                        </w:rPr>
                        <w:t xml:space="preserve"> (We alternate between Science and Social Studies) </w:t>
                      </w:r>
                    </w:p>
                    <w:p w:rsidR="00DB422B" w:rsidRPr="00E7096F" w:rsidRDefault="00DB422B" w:rsidP="00F263AC">
                      <w:pPr>
                        <w:rPr>
                          <w:rFonts w:ascii="Tahoma" w:hAnsi="Tahoma" w:cs="Tahoma"/>
                          <w:bCs/>
                          <w:sz w:val="18"/>
                          <w:szCs w:val="18"/>
                        </w:rPr>
                      </w:pPr>
                      <w:r w:rsidRPr="00E7096F">
                        <w:rPr>
                          <w:rFonts w:ascii="Tahoma" w:hAnsi="Tahoma" w:cs="Tahoma"/>
                          <w:bCs/>
                          <w:sz w:val="18"/>
                          <w:szCs w:val="18"/>
                        </w:rPr>
                        <w:t>*Thanksgiving</w:t>
                      </w:r>
                    </w:p>
                    <w:p w:rsidR="00DB422B" w:rsidRPr="00E7096F" w:rsidRDefault="00DB422B" w:rsidP="00F263AC">
                      <w:pPr>
                        <w:autoSpaceDE w:val="0"/>
                        <w:autoSpaceDN w:val="0"/>
                        <w:adjustRightInd w:val="0"/>
                        <w:rPr>
                          <w:rFonts w:ascii="Tahoma" w:hAnsi="Tahoma" w:cs="Tahoma"/>
                          <w:bCs/>
                          <w:sz w:val="18"/>
                          <w:szCs w:val="18"/>
                        </w:rPr>
                      </w:pPr>
                      <w:r w:rsidRPr="00E7096F">
                        <w:rPr>
                          <w:rFonts w:ascii="Tahoma" w:hAnsi="Tahoma" w:cs="Tahoma"/>
                          <w:bCs/>
                          <w:sz w:val="18"/>
                          <w:szCs w:val="18"/>
                        </w:rPr>
                        <w:t>-identify the purpose of Thanksgiving Day and describe the people or events celebrated (GPS) (KSS_H2008-31)</w:t>
                      </w:r>
                    </w:p>
                    <w:p w:rsidR="00DB422B" w:rsidRPr="00E7096F" w:rsidRDefault="00DB422B" w:rsidP="00F263AC">
                      <w:pPr>
                        <w:autoSpaceDE w:val="0"/>
                        <w:autoSpaceDN w:val="0"/>
                        <w:adjustRightInd w:val="0"/>
                        <w:rPr>
                          <w:rFonts w:ascii="Tahoma" w:hAnsi="Tahoma" w:cs="Tahoma"/>
                          <w:bCs/>
                          <w:sz w:val="18"/>
                          <w:szCs w:val="18"/>
                        </w:rPr>
                      </w:pPr>
                      <w:r w:rsidRPr="00E7096F">
                        <w:rPr>
                          <w:rFonts w:ascii="Tahoma" w:hAnsi="Tahoma" w:cs="Tahoma"/>
                          <w:bCs/>
                          <w:sz w:val="18"/>
                          <w:szCs w:val="18"/>
                        </w:rPr>
                        <w:t xml:space="preserve">*Ask your child to draw a picture about the first Thanksgiving to use as a decoration. Have them label the picture or write a sentence about it. </w:t>
                      </w:r>
                    </w:p>
                    <w:p w:rsidR="00DB422B" w:rsidRPr="00E7096F" w:rsidRDefault="00DB422B" w:rsidP="00F263AC">
                      <w:pPr>
                        <w:autoSpaceDE w:val="0"/>
                        <w:autoSpaceDN w:val="0"/>
                        <w:adjustRightInd w:val="0"/>
                        <w:rPr>
                          <w:rFonts w:ascii="Tahoma" w:hAnsi="Tahoma" w:cs="Tahoma"/>
                          <w:sz w:val="18"/>
                          <w:szCs w:val="18"/>
                        </w:rPr>
                      </w:pPr>
                      <w:r w:rsidRPr="00E7096F">
                        <w:rPr>
                          <w:rFonts w:ascii="Tahoma" w:hAnsi="Tahoma" w:cs="Tahoma"/>
                          <w:bCs/>
                          <w:sz w:val="18"/>
                          <w:szCs w:val="18"/>
                        </w:rPr>
                        <w:t xml:space="preserve">*Come up with three different foods. Have your child tally everyone in the family’s favorite. </w:t>
                      </w:r>
                    </w:p>
                    <w:p w:rsidR="00DB422B" w:rsidRPr="007B452F" w:rsidRDefault="00DB422B">
                      <w:pPr>
                        <w:rPr>
                          <w:rFonts w:ascii="Tahoma" w:hAnsi="Tahoma" w:cs="Tahoma"/>
                          <w:sz w:val="18"/>
                          <w:szCs w:val="18"/>
                        </w:rPr>
                      </w:pPr>
                    </w:p>
                  </w:txbxContent>
                </v:textbox>
              </v:shape>
            </w:pict>
          </mc:Fallback>
        </mc:AlternateContent>
      </w:r>
    </w:p>
    <w:p w:rsidR="00AF4755" w:rsidRDefault="00AF4755"/>
    <w:p w:rsidR="00AF4755" w:rsidRDefault="00AF4755"/>
    <w:p w:rsidR="00AF4755" w:rsidRDefault="00AF4755"/>
    <w:p w:rsidR="00AF4755" w:rsidRDefault="00AF4755"/>
    <w:p w:rsidR="00AF4755" w:rsidRDefault="00AF4755"/>
    <w:p w:rsidR="00AF4755" w:rsidRDefault="00AF4755">
      <w:pPr>
        <w:tabs>
          <w:tab w:val="left" w:pos="2280"/>
        </w:tabs>
      </w:pPr>
      <w:r>
        <w:tab/>
      </w:r>
    </w:p>
    <w:sectPr w:rsidR="00AF4755" w:rsidSect="006D5846">
      <w:pgSz w:w="12240" w:h="15840"/>
      <w:pgMar w:top="1440" w:right="180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37E" w:rsidRDefault="0002437E" w:rsidP="00E04234">
      <w:r>
        <w:separator/>
      </w:r>
    </w:p>
  </w:endnote>
  <w:endnote w:type="continuationSeparator" w:id="0">
    <w:p w:rsidR="0002437E" w:rsidRDefault="0002437E" w:rsidP="00E0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37E" w:rsidRDefault="0002437E" w:rsidP="00E04234">
      <w:r>
        <w:separator/>
      </w:r>
    </w:p>
  </w:footnote>
  <w:footnote w:type="continuationSeparator" w:id="0">
    <w:p w:rsidR="0002437E" w:rsidRDefault="0002437E" w:rsidP="00E04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C4342"/>
    <w:multiLevelType w:val="hybridMultilevel"/>
    <w:tmpl w:val="F21E1EE2"/>
    <w:lvl w:ilvl="0" w:tplc="E21C0E1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963DD1"/>
    <w:multiLevelType w:val="hybridMultilevel"/>
    <w:tmpl w:val="79F42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B01A9C"/>
    <w:multiLevelType w:val="hybridMultilevel"/>
    <w:tmpl w:val="7B1A1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83050CB"/>
    <w:multiLevelType w:val="hybridMultilevel"/>
    <w:tmpl w:val="638A26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77"/>
    <w:rsid w:val="00001FF5"/>
    <w:rsid w:val="00005683"/>
    <w:rsid w:val="00023541"/>
    <w:rsid w:val="0002437E"/>
    <w:rsid w:val="000515C7"/>
    <w:rsid w:val="00081000"/>
    <w:rsid w:val="000827DE"/>
    <w:rsid w:val="000C2A8E"/>
    <w:rsid w:val="000C6D78"/>
    <w:rsid w:val="00102CBB"/>
    <w:rsid w:val="001079F5"/>
    <w:rsid w:val="00113767"/>
    <w:rsid w:val="00143D91"/>
    <w:rsid w:val="00147A8A"/>
    <w:rsid w:val="001623DE"/>
    <w:rsid w:val="00184D05"/>
    <w:rsid w:val="00190EC9"/>
    <w:rsid w:val="001A0488"/>
    <w:rsid w:val="001B128C"/>
    <w:rsid w:val="001B38E1"/>
    <w:rsid w:val="001C4D97"/>
    <w:rsid w:val="001D5C0E"/>
    <w:rsid w:val="001E6DA1"/>
    <w:rsid w:val="00214A77"/>
    <w:rsid w:val="002177D3"/>
    <w:rsid w:val="002347C3"/>
    <w:rsid w:val="00252E42"/>
    <w:rsid w:val="002828BA"/>
    <w:rsid w:val="002B2FEF"/>
    <w:rsid w:val="002C203D"/>
    <w:rsid w:val="002D3111"/>
    <w:rsid w:val="002F61D9"/>
    <w:rsid w:val="002F736B"/>
    <w:rsid w:val="0033643F"/>
    <w:rsid w:val="003D6B25"/>
    <w:rsid w:val="003D6DAC"/>
    <w:rsid w:val="00405FB0"/>
    <w:rsid w:val="0044486B"/>
    <w:rsid w:val="00464DD7"/>
    <w:rsid w:val="004D0785"/>
    <w:rsid w:val="004F4F68"/>
    <w:rsid w:val="00523CB8"/>
    <w:rsid w:val="00524B9F"/>
    <w:rsid w:val="00551128"/>
    <w:rsid w:val="00554CEE"/>
    <w:rsid w:val="00571261"/>
    <w:rsid w:val="00575052"/>
    <w:rsid w:val="005763F8"/>
    <w:rsid w:val="005A4C80"/>
    <w:rsid w:val="005A5C1B"/>
    <w:rsid w:val="005E4EF0"/>
    <w:rsid w:val="006375C6"/>
    <w:rsid w:val="006879AF"/>
    <w:rsid w:val="006A594B"/>
    <w:rsid w:val="006A5EA8"/>
    <w:rsid w:val="006B2C7A"/>
    <w:rsid w:val="006B58C1"/>
    <w:rsid w:val="006D5846"/>
    <w:rsid w:val="006F60D8"/>
    <w:rsid w:val="00706EDD"/>
    <w:rsid w:val="00710CDF"/>
    <w:rsid w:val="00750CE7"/>
    <w:rsid w:val="00751501"/>
    <w:rsid w:val="00797F5F"/>
    <w:rsid w:val="007B452F"/>
    <w:rsid w:val="007D1A27"/>
    <w:rsid w:val="007F255B"/>
    <w:rsid w:val="00801B93"/>
    <w:rsid w:val="00826053"/>
    <w:rsid w:val="0085225B"/>
    <w:rsid w:val="00872E8C"/>
    <w:rsid w:val="008736B2"/>
    <w:rsid w:val="008871AB"/>
    <w:rsid w:val="008C7B13"/>
    <w:rsid w:val="008D12BA"/>
    <w:rsid w:val="008F4D80"/>
    <w:rsid w:val="008F77C4"/>
    <w:rsid w:val="009154A5"/>
    <w:rsid w:val="009351C9"/>
    <w:rsid w:val="00937E1B"/>
    <w:rsid w:val="00944A39"/>
    <w:rsid w:val="009A6425"/>
    <w:rsid w:val="009C46D6"/>
    <w:rsid w:val="009F71B4"/>
    <w:rsid w:val="00A0257C"/>
    <w:rsid w:val="00A12977"/>
    <w:rsid w:val="00A449CD"/>
    <w:rsid w:val="00A64D54"/>
    <w:rsid w:val="00A672A0"/>
    <w:rsid w:val="00A94DDB"/>
    <w:rsid w:val="00A95859"/>
    <w:rsid w:val="00AA27B7"/>
    <w:rsid w:val="00AB50F9"/>
    <w:rsid w:val="00AD4D37"/>
    <w:rsid w:val="00AF4755"/>
    <w:rsid w:val="00B062CD"/>
    <w:rsid w:val="00B13538"/>
    <w:rsid w:val="00B27DB1"/>
    <w:rsid w:val="00B5591A"/>
    <w:rsid w:val="00B87704"/>
    <w:rsid w:val="00B912EC"/>
    <w:rsid w:val="00BB06D3"/>
    <w:rsid w:val="00BE348C"/>
    <w:rsid w:val="00C17668"/>
    <w:rsid w:val="00C458DD"/>
    <w:rsid w:val="00C52AA6"/>
    <w:rsid w:val="00C74A9D"/>
    <w:rsid w:val="00C86042"/>
    <w:rsid w:val="00CD765A"/>
    <w:rsid w:val="00CE6837"/>
    <w:rsid w:val="00D33F99"/>
    <w:rsid w:val="00D35B1B"/>
    <w:rsid w:val="00D457B2"/>
    <w:rsid w:val="00D849FC"/>
    <w:rsid w:val="00D93E46"/>
    <w:rsid w:val="00DA47DC"/>
    <w:rsid w:val="00DB1544"/>
    <w:rsid w:val="00DB422B"/>
    <w:rsid w:val="00DE7028"/>
    <w:rsid w:val="00DF359B"/>
    <w:rsid w:val="00DF41D3"/>
    <w:rsid w:val="00E04234"/>
    <w:rsid w:val="00E106B5"/>
    <w:rsid w:val="00E3487D"/>
    <w:rsid w:val="00E60220"/>
    <w:rsid w:val="00E7096F"/>
    <w:rsid w:val="00E727B5"/>
    <w:rsid w:val="00E812CD"/>
    <w:rsid w:val="00ED435E"/>
    <w:rsid w:val="00F12885"/>
    <w:rsid w:val="00F263AC"/>
    <w:rsid w:val="00F300CF"/>
    <w:rsid w:val="00F561D5"/>
    <w:rsid w:val="00F60E64"/>
    <w:rsid w:val="00F731E5"/>
    <w:rsid w:val="00F74F71"/>
    <w:rsid w:val="00F81529"/>
    <w:rsid w:val="00F827F6"/>
    <w:rsid w:val="00FA00A2"/>
    <w:rsid w:val="00FA1886"/>
    <w:rsid w:val="00FA576E"/>
    <w:rsid w:val="00FB09A9"/>
    <w:rsid w:val="00FB39D7"/>
    <w:rsid w:val="00FB53F8"/>
    <w:rsid w:val="00FC509D"/>
    <w:rsid w:val="00FF2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A64D54"/>
    <w:rPr>
      <w:color w:val="0000FF" w:themeColor="hyperlink"/>
      <w:u w:val="single"/>
    </w:rPr>
  </w:style>
  <w:style w:type="paragraph" w:styleId="ListParagraph">
    <w:name w:val="List Paragraph"/>
    <w:basedOn w:val="Normal"/>
    <w:uiPriority w:val="34"/>
    <w:qFormat/>
    <w:rsid w:val="00252E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A64D54"/>
    <w:rPr>
      <w:color w:val="0000FF" w:themeColor="hyperlink"/>
      <w:u w:val="single"/>
    </w:rPr>
  </w:style>
  <w:style w:type="paragraph" w:styleId="ListParagraph">
    <w:name w:val="List Paragraph"/>
    <w:basedOn w:val="Normal"/>
    <w:uiPriority w:val="34"/>
    <w:qFormat/>
    <w:rsid w:val="00252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5819">
      <w:bodyDiv w:val="1"/>
      <w:marLeft w:val="0"/>
      <w:marRight w:val="0"/>
      <w:marTop w:val="0"/>
      <w:marBottom w:val="0"/>
      <w:divBdr>
        <w:top w:val="none" w:sz="0" w:space="0" w:color="auto"/>
        <w:left w:val="none" w:sz="0" w:space="0" w:color="auto"/>
        <w:bottom w:val="none" w:sz="0" w:space="0" w:color="auto"/>
        <w:right w:val="none" w:sz="0" w:space="0" w:color="auto"/>
      </w:divBdr>
    </w:div>
    <w:div w:id="8356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eri_black@gwinnett.k12.ga.u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arlingpt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arlingpta.org"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sheri_black@gwinnett.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Mrs</vt:lpstr>
    </vt:vector>
  </TitlesOfParts>
  <Company>GCPS</Company>
  <LinksUpToDate>false</LinksUpToDate>
  <CharactersWithSpaces>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subject/>
  <dc:creator>GCPS</dc:creator>
  <cp:keywords/>
  <dc:description/>
  <cp:lastModifiedBy>Black, Sheri</cp:lastModifiedBy>
  <cp:revision>2</cp:revision>
  <cp:lastPrinted>2011-11-17T15:09:00Z</cp:lastPrinted>
  <dcterms:created xsi:type="dcterms:W3CDTF">2013-11-08T12:25:00Z</dcterms:created>
  <dcterms:modified xsi:type="dcterms:W3CDTF">2013-11-08T12:25:00Z</dcterms:modified>
</cp:coreProperties>
</file>